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F2BAE" w:rsidRPr="00663EE6" w:rsidRDefault="00663EE6" w:rsidP="001C3571">
      <w:pPr>
        <w:spacing w:line="240" w:lineRule="auto"/>
        <w:ind w:left="0" w:firstLine="0"/>
        <w:jc w:val="center"/>
        <w:rPr>
          <w:rFonts w:ascii="Arial" w:hAnsi="Arial" w:cs="Arial"/>
          <w:b/>
          <w:bCs/>
          <w:sz w:val="12"/>
          <w:szCs w:val="18"/>
        </w:rPr>
      </w:pPr>
      <w:r w:rsidRPr="00663EE6">
        <w:rPr>
          <w:rFonts w:ascii="Arial" w:hAnsi="Arial" w:cs="Arial"/>
          <w:b/>
          <w:sz w:val="18"/>
          <w:szCs w:val="24"/>
        </w:rPr>
        <w:t>PEMBERIAN AROMATERAPI JERUK DENGAN PENURUNAN RASA MUAL PADA IBU HAMIL TRIMESTER I DI KLI</w:t>
      </w:r>
      <w:r>
        <w:rPr>
          <w:rFonts w:ascii="Arial" w:hAnsi="Arial" w:cs="Arial"/>
          <w:b/>
          <w:sz w:val="18"/>
          <w:szCs w:val="24"/>
        </w:rPr>
        <w:t xml:space="preserve">NIK PRATAMA DELIANA S </w:t>
      </w:r>
    </w:p>
    <w:p w:rsidR="00BF2BAE" w:rsidRPr="00663EE6" w:rsidRDefault="00663EE6" w:rsidP="00BF2BAE">
      <w:pPr>
        <w:spacing w:line="240" w:lineRule="auto"/>
        <w:jc w:val="center"/>
        <w:rPr>
          <w:rFonts w:ascii="Arial" w:hAnsi="Arial" w:cs="Arial"/>
          <w:color w:val="000000" w:themeColor="text1"/>
          <w:sz w:val="18"/>
          <w:szCs w:val="18"/>
          <w:lang w:val="en-US"/>
        </w:rPr>
      </w:pPr>
      <w:proofErr w:type="spellStart"/>
      <w:r>
        <w:rPr>
          <w:rFonts w:ascii="Arial" w:hAnsi="Arial" w:cs="Arial"/>
          <w:b/>
          <w:color w:val="000000" w:themeColor="text1"/>
          <w:sz w:val="18"/>
          <w:szCs w:val="18"/>
          <w:lang w:val="en-US"/>
        </w:rPr>
        <w:t>Miratu</w:t>
      </w:r>
      <w:proofErr w:type="spellEnd"/>
      <w:r>
        <w:rPr>
          <w:rFonts w:ascii="Arial" w:hAnsi="Arial" w:cs="Arial"/>
          <w:b/>
          <w:color w:val="000000" w:themeColor="text1"/>
          <w:sz w:val="18"/>
          <w:szCs w:val="18"/>
          <w:lang w:val="en-US"/>
        </w:rPr>
        <w:t xml:space="preserve"> </w:t>
      </w:r>
      <w:proofErr w:type="spellStart"/>
      <w:r>
        <w:rPr>
          <w:rFonts w:ascii="Arial" w:hAnsi="Arial" w:cs="Arial"/>
          <w:b/>
          <w:color w:val="000000" w:themeColor="text1"/>
          <w:sz w:val="18"/>
          <w:szCs w:val="18"/>
          <w:lang w:val="en-US"/>
        </w:rPr>
        <w:t>Megasari</w:t>
      </w:r>
      <w:proofErr w:type="spellEnd"/>
    </w:p>
    <w:p w:rsidR="009D12A1" w:rsidRDefault="009D12A1" w:rsidP="001213C5">
      <w:pPr>
        <w:spacing w:line="240" w:lineRule="auto"/>
        <w:ind w:left="0" w:firstLine="0"/>
        <w:jc w:val="center"/>
        <w:rPr>
          <w:rFonts w:ascii="Arial" w:hAnsi="Arial" w:cs="Arial"/>
          <w:b/>
          <w:bCs/>
          <w:sz w:val="18"/>
          <w:szCs w:val="18"/>
        </w:rPr>
      </w:pPr>
      <w:r>
        <w:rPr>
          <w:rFonts w:ascii="Arial" w:hAnsi="Arial" w:cs="Arial"/>
          <w:b/>
          <w:bCs/>
          <w:sz w:val="18"/>
          <w:szCs w:val="18"/>
        </w:rPr>
        <w:t>(</w:t>
      </w:r>
      <w:r w:rsidR="001C3571" w:rsidRPr="00BF2BAE">
        <w:rPr>
          <w:rFonts w:ascii="Arial" w:hAnsi="Arial" w:cs="Arial"/>
          <w:b/>
          <w:bCs/>
          <w:sz w:val="18"/>
          <w:szCs w:val="18"/>
        </w:rPr>
        <w:t>Prodi D3 Kebidanan STIKes Hang Tuah Pekanbaru</w:t>
      </w:r>
      <w:r>
        <w:rPr>
          <w:rFonts w:ascii="Arial" w:hAnsi="Arial" w:cs="Arial"/>
          <w:b/>
          <w:bCs/>
          <w:sz w:val="18"/>
          <w:szCs w:val="18"/>
        </w:rPr>
        <w:t>)</w:t>
      </w:r>
    </w:p>
    <w:p w:rsidR="009D12A1" w:rsidRPr="00663EE6" w:rsidRDefault="00663EE6" w:rsidP="00BF2BAE">
      <w:pPr>
        <w:spacing w:line="240" w:lineRule="auto"/>
        <w:ind w:left="0" w:firstLine="0"/>
        <w:jc w:val="center"/>
        <w:rPr>
          <w:rFonts w:ascii="Arial" w:hAnsi="Arial" w:cs="Arial"/>
          <w:b/>
          <w:color w:val="000000" w:themeColor="text1"/>
          <w:sz w:val="18"/>
          <w:szCs w:val="18"/>
          <w:lang w:val="en-US"/>
        </w:rPr>
      </w:pPr>
      <w:r>
        <w:rPr>
          <w:rFonts w:ascii="Arial" w:hAnsi="Arial" w:cs="Arial"/>
          <w:b/>
          <w:color w:val="000000" w:themeColor="text1"/>
          <w:sz w:val="18"/>
          <w:szCs w:val="18"/>
          <w:lang w:val="en-US"/>
        </w:rPr>
        <w:t xml:space="preserve">Novita </w:t>
      </w:r>
      <w:proofErr w:type="spellStart"/>
      <w:r>
        <w:rPr>
          <w:rFonts w:ascii="Arial" w:hAnsi="Arial" w:cs="Arial"/>
          <w:b/>
          <w:color w:val="000000" w:themeColor="text1"/>
          <w:sz w:val="18"/>
          <w:szCs w:val="18"/>
          <w:lang w:val="en-US"/>
        </w:rPr>
        <w:t>Lusiana</w:t>
      </w:r>
      <w:proofErr w:type="spellEnd"/>
    </w:p>
    <w:p w:rsidR="009D12A1" w:rsidRDefault="009D12A1" w:rsidP="00BF2BAE">
      <w:pPr>
        <w:spacing w:line="240" w:lineRule="auto"/>
        <w:ind w:left="0" w:firstLine="0"/>
        <w:jc w:val="center"/>
        <w:rPr>
          <w:rFonts w:ascii="Arial" w:hAnsi="Arial" w:cs="Arial"/>
          <w:b/>
          <w:bCs/>
          <w:sz w:val="18"/>
          <w:szCs w:val="18"/>
        </w:rPr>
      </w:pPr>
      <w:r>
        <w:rPr>
          <w:rFonts w:ascii="Arial" w:hAnsi="Arial" w:cs="Arial"/>
          <w:b/>
          <w:bCs/>
          <w:sz w:val="18"/>
          <w:szCs w:val="18"/>
        </w:rPr>
        <w:t>(</w:t>
      </w:r>
      <w:r w:rsidRPr="00BF2BAE">
        <w:rPr>
          <w:rFonts w:ascii="Arial" w:hAnsi="Arial" w:cs="Arial"/>
          <w:b/>
          <w:bCs/>
          <w:sz w:val="18"/>
          <w:szCs w:val="18"/>
        </w:rPr>
        <w:t>Prodi D3 Kebidanan STIKes Hang Tuah Pekanbaru</w:t>
      </w:r>
      <w:r>
        <w:rPr>
          <w:rFonts w:ascii="Arial" w:hAnsi="Arial" w:cs="Arial"/>
          <w:b/>
          <w:bCs/>
          <w:sz w:val="18"/>
          <w:szCs w:val="18"/>
        </w:rPr>
        <w:t>)</w:t>
      </w:r>
    </w:p>
    <w:p w:rsidR="009D12A1" w:rsidRPr="00BF2BAE" w:rsidRDefault="009D12A1" w:rsidP="00BF2BAE">
      <w:pPr>
        <w:spacing w:line="240" w:lineRule="auto"/>
        <w:ind w:left="0" w:firstLine="0"/>
        <w:jc w:val="center"/>
        <w:rPr>
          <w:rFonts w:ascii="Arial" w:hAnsi="Arial" w:cs="Arial"/>
          <w:b/>
          <w:bCs/>
          <w:sz w:val="18"/>
          <w:szCs w:val="18"/>
        </w:rPr>
      </w:pPr>
    </w:p>
    <w:p w:rsidR="001C3571" w:rsidRDefault="007420CF" w:rsidP="00BF2BAE">
      <w:pPr>
        <w:spacing w:line="240" w:lineRule="auto"/>
        <w:ind w:left="0" w:firstLine="0"/>
        <w:jc w:val="center"/>
        <w:rPr>
          <w:rFonts w:ascii="Arial" w:hAnsi="Arial" w:cs="Arial"/>
          <w:b/>
          <w:bCs/>
          <w:sz w:val="18"/>
          <w:szCs w:val="18"/>
        </w:rPr>
      </w:pPr>
      <w:r>
        <w:rPr>
          <w:rFonts w:ascii="Arial" w:hAnsi="Arial" w:cs="Arial"/>
          <w:b/>
          <w:bCs/>
          <w:sz w:val="18"/>
          <w:szCs w:val="18"/>
        </w:rPr>
        <w:t>ABSTRAK</w:t>
      </w:r>
    </w:p>
    <w:p w:rsidR="009D12A1" w:rsidRPr="00BF2BAE" w:rsidRDefault="009D12A1" w:rsidP="00BF2BAE">
      <w:pPr>
        <w:spacing w:line="240" w:lineRule="auto"/>
        <w:ind w:left="0" w:firstLine="0"/>
        <w:jc w:val="center"/>
        <w:rPr>
          <w:rFonts w:ascii="Arial" w:hAnsi="Arial" w:cs="Arial"/>
          <w:b/>
          <w:bCs/>
          <w:sz w:val="18"/>
          <w:szCs w:val="18"/>
        </w:rPr>
      </w:pPr>
    </w:p>
    <w:p w:rsidR="00663EE6" w:rsidRPr="00663EE6" w:rsidRDefault="00663EE6" w:rsidP="00663EE6">
      <w:pPr>
        <w:spacing w:line="240" w:lineRule="auto"/>
        <w:ind w:firstLine="567"/>
        <w:rPr>
          <w:rFonts w:ascii="Arial" w:hAnsi="Arial" w:cs="Arial"/>
          <w:i/>
          <w:sz w:val="18"/>
          <w:szCs w:val="18"/>
        </w:rPr>
      </w:pPr>
      <w:r w:rsidRPr="00663EE6">
        <w:rPr>
          <w:rFonts w:ascii="Arial" w:hAnsi="Arial" w:cs="Arial"/>
          <w:i/>
          <w:sz w:val="18"/>
          <w:szCs w:val="18"/>
        </w:rPr>
        <w:t>Mual (nausea) dan muntah (emesis) terjadi pada 50-70% wanita hamil dalam 16 minggu pertama. Kurang lebih 66% wanita hamil trimester pertama mengalami mual dan muntah dan 60-80% terjadi pada primigravida serta 40-60% pada multigravida namun sekitar 12% wanita hamil masih mengalaminya h</w:t>
      </w:r>
      <w:r w:rsidR="00E65D63">
        <w:rPr>
          <w:rFonts w:ascii="Arial" w:hAnsi="Arial" w:cs="Arial"/>
          <w:i/>
          <w:sz w:val="18"/>
          <w:szCs w:val="18"/>
        </w:rPr>
        <w:t>ingga 9 bulan (Wiknjosastro, 2</w:t>
      </w:r>
      <w:r w:rsidR="00E65D63">
        <w:rPr>
          <w:rFonts w:ascii="Arial" w:hAnsi="Arial" w:cs="Arial"/>
          <w:i/>
          <w:sz w:val="18"/>
          <w:szCs w:val="18"/>
          <w:lang w:val="en-US"/>
        </w:rPr>
        <w:t>010</w:t>
      </w:r>
      <w:r w:rsidRPr="00663EE6">
        <w:rPr>
          <w:rFonts w:ascii="Arial" w:hAnsi="Arial" w:cs="Arial"/>
          <w:i/>
          <w:sz w:val="18"/>
          <w:szCs w:val="18"/>
        </w:rPr>
        <w:t>).</w:t>
      </w:r>
      <w:r w:rsidRPr="00663EE6">
        <w:rPr>
          <w:rFonts w:ascii="Arial" w:hAnsi="Arial" w:cs="Arial"/>
          <w:i/>
          <w:color w:val="000000" w:themeColor="text1"/>
          <w:sz w:val="18"/>
          <w:szCs w:val="18"/>
        </w:rPr>
        <w:t xml:space="preserve"> Pada umumnya </w:t>
      </w:r>
      <w:r w:rsidRPr="00663EE6">
        <w:rPr>
          <w:rFonts w:ascii="Arial" w:hAnsi="Arial" w:cs="Arial"/>
          <w:i/>
          <w:sz w:val="18"/>
          <w:szCs w:val="18"/>
        </w:rPr>
        <w:t>emesis gravidarum tidak menimbulkan efek negatif terhadap kehamilan dan janin, tetapi apabila emesis gravidarum ini berkelanjutan dan tidak ditangani akan berubah menjadi hiperemesis gravidarum yang dapat meningkatkan risiko terjadinya ga</w:t>
      </w:r>
      <w:r w:rsidR="00E65D63">
        <w:rPr>
          <w:rFonts w:ascii="Arial" w:hAnsi="Arial" w:cs="Arial"/>
          <w:i/>
          <w:sz w:val="18"/>
          <w:szCs w:val="18"/>
        </w:rPr>
        <w:t>ngguan pada kehamilan (Neil, 201</w:t>
      </w:r>
      <w:r w:rsidRPr="00663EE6">
        <w:rPr>
          <w:rFonts w:ascii="Arial" w:hAnsi="Arial" w:cs="Arial"/>
          <w:i/>
          <w:sz w:val="18"/>
          <w:szCs w:val="18"/>
        </w:rPr>
        <w:t>4).</w:t>
      </w:r>
    </w:p>
    <w:p w:rsidR="00663EE6" w:rsidRPr="00663EE6" w:rsidRDefault="00663EE6" w:rsidP="00663EE6">
      <w:pPr>
        <w:spacing w:line="240" w:lineRule="auto"/>
        <w:ind w:firstLine="567"/>
        <w:rPr>
          <w:rFonts w:ascii="Arial" w:hAnsi="Arial" w:cs="Arial"/>
          <w:i/>
          <w:sz w:val="18"/>
          <w:szCs w:val="18"/>
        </w:rPr>
      </w:pPr>
      <w:r w:rsidRPr="00663EE6">
        <w:rPr>
          <w:rFonts w:ascii="Arial" w:hAnsi="Arial" w:cs="Arial"/>
          <w:i/>
          <w:color w:val="000000" w:themeColor="text1"/>
          <w:sz w:val="18"/>
          <w:szCs w:val="18"/>
        </w:rPr>
        <w:t xml:space="preserve">Hiperemesis gravidarum didefinisikan sebagai vomitus yang berlebihan atau tidak terkendali selama masa hamil. Insiden terjadinya hiperemesis gravidarum adalah sekitar 3,5 per 1000 kelahiran. </w:t>
      </w:r>
      <w:r w:rsidRPr="00663EE6">
        <w:rPr>
          <w:rFonts w:ascii="Arial" w:hAnsi="Arial" w:cs="Arial"/>
          <w:i/>
          <w:sz w:val="18"/>
          <w:szCs w:val="18"/>
        </w:rPr>
        <w:t>Penderita hiperemesis gravidarum di RSUD Arifin Ahmad tercatat setiap bulannya diperoleh 6 kasus hiperemesis gravidarum, namun di dapatkan data pada bulan Mei diperoleh 11 kasus dengan usia kehamilan 8 minggu sampai 12 minggu hiperemesis gravidarum (RSUD Arifin Ahmad, 2013). Klinik Pratama Deliana S merupakan salah satu praktek bidan mandiri dimana kunjungan ibu hamil yang menderita mual muntah persentasenya lebih dari 50% pada tahun 201</w:t>
      </w:r>
      <w:r w:rsidRPr="00663EE6">
        <w:rPr>
          <w:rFonts w:ascii="Arial" w:hAnsi="Arial" w:cs="Arial"/>
          <w:i/>
          <w:sz w:val="18"/>
          <w:szCs w:val="18"/>
          <w:lang w:val="en-US"/>
        </w:rPr>
        <w:t>6</w:t>
      </w:r>
      <w:r w:rsidRPr="00663EE6">
        <w:rPr>
          <w:rFonts w:ascii="Arial" w:hAnsi="Arial" w:cs="Arial"/>
          <w:i/>
          <w:sz w:val="18"/>
          <w:szCs w:val="18"/>
        </w:rPr>
        <w:t xml:space="preserve">. </w:t>
      </w:r>
    </w:p>
    <w:p w:rsidR="00663EE6" w:rsidRPr="00663EE6" w:rsidRDefault="00663EE6" w:rsidP="00663EE6">
      <w:pPr>
        <w:pStyle w:val="ListParagraph"/>
        <w:autoSpaceDE w:val="0"/>
        <w:autoSpaceDN w:val="0"/>
        <w:adjustRightInd w:val="0"/>
        <w:spacing w:line="240" w:lineRule="auto"/>
        <w:ind w:left="426" w:firstLine="567"/>
        <w:rPr>
          <w:rFonts w:ascii="Arial" w:hAnsi="Arial" w:cs="Arial"/>
          <w:i/>
          <w:sz w:val="18"/>
          <w:szCs w:val="24"/>
        </w:rPr>
      </w:pPr>
      <w:r w:rsidRPr="00663EE6">
        <w:rPr>
          <w:rFonts w:ascii="Arial" w:hAnsi="Arial" w:cs="Arial"/>
          <w:i/>
          <w:sz w:val="18"/>
          <w:szCs w:val="24"/>
        </w:rPr>
        <w:t>Berdas</w:t>
      </w:r>
      <w:r w:rsidRPr="00663EE6">
        <w:rPr>
          <w:rFonts w:ascii="Arial" w:hAnsi="Arial" w:cs="Arial"/>
          <w:i/>
          <w:sz w:val="18"/>
          <w:szCs w:val="24"/>
          <w:lang w:val="en-US"/>
        </w:rPr>
        <w:t>a</w:t>
      </w:r>
      <w:r w:rsidRPr="00663EE6">
        <w:rPr>
          <w:rFonts w:ascii="Arial" w:hAnsi="Arial" w:cs="Arial"/>
          <w:i/>
          <w:sz w:val="18"/>
          <w:szCs w:val="24"/>
        </w:rPr>
        <w:t>rkan hasil penelitian tentang efektifitas pemberian aroma terapi jeruk terhadap penurunan  mual muntah  pada ibu hamil trimester I, terdapat 30 ibu hamil did</w:t>
      </w:r>
      <w:r w:rsidRPr="00663EE6">
        <w:rPr>
          <w:rFonts w:ascii="Arial" w:hAnsi="Arial" w:cs="Arial"/>
          <w:i/>
          <w:sz w:val="18"/>
          <w:szCs w:val="24"/>
          <w:lang w:val="en-US"/>
        </w:rPr>
        <w:t>a</w:t>
      </w:r>
      <w:r w:rsidRPr="00663EE6">
        <w:rPr>
          <w:rFonts w:ascii="Arial" w:hAnsi="Arial" w:cs="Arial"/>
          <w:i/>
          <w:sz w:val="18"/>
          <w:szCs w:val="24"/>
        </w:rPr>
        <w:t>patkan hasil Mean Rank pretest dan posttest untuk k</w:t>
      </w:r>
      <w:proofErr w:type="spellStart"/>
      <w:r w:rsidRPr="00663EE6">
        <w:rPr>
          <w:rFonts w:ascii="Arial" w:hAnsi="Arial" w:cs="Arial"/>
          <w:i/>
          <w:sz w:val="18"/>
          <w:szCs w:val="24"/>
          <w:lang w:val="en-US"/>
        </w:rPr>
        <w:t>elompok</w:t>
      </w:r>
      <w:proofErr w:type="spellEnd"/>
      <w:r w:rsidRPr="00663EE6">
        <w:rPr>
          <w:rFonts w:ascii="Arial" w:hAnsi="Arial" w:cs="Arial"/>
          <w:i/>
          <w:sz w:val="18"/>
          <w:szCs w:val="24"/>
        </w:rPr>
        <w:t xml:space="preserve"> eksperimen, didapatkan hasil aroma terapi jeruk efektif terhadap </w:t>
      </w:r>
      <w:proofErr w:type="spellStart"/>
      <w:r w:rsidRPr="00663EE6">
        <w:rPr>
          <w:rFonts w:ascii="Arial" w:hAnsi="Arial" w:cs="Arial"/>
          <w:i/>
          <w:sz w:val="18"/>
          <w:szCs w:val="24"/>
          <w:lang w:val="en-US"/>
        </w:rPr>
        <w:t>penurunan</w:t>
      </w:r>
      <w:proofErr w:type="spellEnd"/>
      <w:r w:rsidRPr="00663EE6">
        <w:rPr>
          <w:rFonts w:ascii="Arial" w:hAnsi="Arial" w:cs="Arial"/>
          <w:i/>
          <w:sz w:val="18"/>
          <w:szCs w:val="24"/>
          <w:lang w:val="en-US"/>
        </w:rPr>
        <w:t xml:space="preserve"> </w:t>
      </w:r>
      <w:r w:rsidRPr="00663EE6">
        <w:rPr>
          <w:rFonts w:ascii="Arial" w:hAnsi="Arial" w:cs="Arial"/>
          <w:i/>
          <w:sz w:val="18"/>
          <w:szCs w:val="24"/>
        </w:rPr>
        <w:t>mual muntah (8.00).</w:t>
      </w:r>
    </w:p>
    <w:p w:rsidR="00663EE6" w:rsidRPr="00663EE6" w:rsidRDefault="00663EE6" w:rsidP="00663EE6">
      <w:pPr>
        <w:spacing w:line="240" w:lineRule="auto"/>
        <w:ind w:firstLine="567"/>
        <w:rPr>
          <w:rFonts w:ascii="Arial" w:hAnsi="Arial" w:cs="Arial"/>
          <w:i/>
          <w:sz w:val="18"/>
          <w:szCs w:val="18"/>
        </w:rPr>
      </w:pPr>
    </w:p>
    <w:p w:rsidR="00663EE6" w:rsidRPr="00663EE6" w:rsidRDefault="00BF2BAE" w:rsidP="00663EE6">
      <w:pPr>
        <w:spacing w:line="240" w:lineRule="auto"/>
        <w:ind w:firstLine="0"/>
        <w:rPr>
          <w:rFonts w:ascii="Arial" w:hAnsi="Arial" w:cs="Arial"/>
          <w:i/>
          <w:sz w:val="18"/>
          <w:szCs w:val="18"/>
          <w:lang w:val="en-US"/>
        </w:rPr>
      </w:pPr>
      <w:r w:rsidRPr="00663EE6">
        <w:rPr>
          <w:rFonts w:ascii="Arial" w:hAnsi="Arial" w:cs="Arial"/>
          <w:i/>
          <w:sz w:val="18"/>
          <w:szCs w:val="18"/>
        </w:rPr>
        <w:t xml:space="preserve">Kata Kunci: </w:t>
      </w:r>
      <w:r w:rsidR="00663EE6" w:rsidRPr="00663EE6">
        <w:rPr>
          <w:rFonts w:ascii="Arial" w:hAnsi="Arial" w:cs="Arial"/>
          <w:i/>
          <w:sz w:val="18"/>
          <w:szCs w:val="18"/>
        </w:rPr>
        <w:t>Aromaterapi jeruk</w:t>
      </w:r>
      <w:r w:rsidR="00A57FB0">
        <w:rPr>
          <w:rFonts w:ascii="Arial" w:hAnsi="Arial" w:cs="Arial"/>
          <w:i/>
          <w:sz w:val="18"/>
          <w:szCs w:val="18"/>
        </w:rPr>
        <w:t>, Penurunan mual muntah, KP deliana</w:t>
      </w:r>
    </w:p>
    <w:p w:rsidR="005021C4" w:rsidRPr="005021C4" w:rsidRDefault="005021C4" w:rsidP="001C3571">
      <w:pPr>
        <w:spacing w:line="240" w:lineRule="auto"/>
        <w:ind w:left="0" w:firstLine="0"/>
        <w:rPr>
          <w:rStyle w:val="hps"/>
          <w:rFonts w:ascii="Arial" w:hAnsi="Arial" w:cs="Arial"/>
          <w:b/>
          <w:sz w:val="18"/>
          <w:szCs w:val="18"/>
        </w:rPr>
      </w:pPr>
      <w:r w:rsidRPr="005021C4">
        <w:rPr>
          <w:rStyle w:val="hps"/>
          <w:rFonts w:ascii="Arial" w:hAnsi="Arial" w:cs="Arial"/>
          <w:b/>
          <w:sz w:val="18"/>
          <w:szCs w:val="18"/>
        </w:rPr>
        <w:t>PENDA</w:t>
      </w:r>
      <w:bookmarkStart w:id="0" w:name="_GoBack"/>
      <w:bookmarkEnd w:id="0"/>
      <w:r w:rsidRPr="005021C4">
        <w:rPr>
          <w:rStyle w:val="hps"/>
          <w:rFonts w:ascii="Arial" w:hAnsi="Arial" w:cs="Arial"/>
          <w:b/>
          <w:sz w:val="18"/>
          <w:szCs w:val="18"/>
        </w:rPr>
        <w:t>HULUAN</w:t>
      </w:r>
    </w:p>
    <w:p w:rsidR="00804A87" w:rsidRDefault="00804A87" w:rsidP="001C3571">
      <w:pPr>
        <w:spacing w:line="240" w:lineRule="auto"/>
        <w:ind w:left="0" w:firstLine="0"/>
        <w:rPr>
          <w:rStyle w:val="hps"/>
          <w:rFonts w:ascii="Arial" w:hAnsi="Arial" w:cs="Arial"/>
          <w:b/>
          <w:sz w:val="18"/>
          <w:szCs w:val="18"/>
        </w:rPr>
      </w:pPr>
    </w:p>
    <w:p w:rsidR="005021C4" w:rsidRDefault="005021C4" w:rsidP="001C3571">
      <w:pPr>
        <w:spacing w:line="240" w:lineRule="auto"/>
        <w:ind w:left="0" w:firstLine="0"/>
        <w:rPr>
          <w:rStyle w:val="hps"/>
          <w:rFonts w:ascii="Arial" w:hAnsi="Arial" w:cs="Arial"/>
          <w:sz w:val="18"/>
          <w:szCs w:val="18"/>
        </w:rPr>
      </w:pPr>
      <w:r w:rsidRPr="005021C4">
        <w:rPr>
          <w:rStyle w:val="hps"/>
          <w:rFonts w:ascii="Arial" w:hAnsi="Arial" w:cs="Arial"/>
          <w:b/>
          <w:sz w:val="18"/>
          <w:szCs w:val="18"/>
        </w:rPr>
        <w:t>Latar Belakang</w:t>
      </w:r>
    </w:p>
    <w:p w:rsidR="00A57FB0" w:rsidRDefault="00A57FB0" w:rsidP="00E65D63">
      <w:pPr>
        <w:spacing w:line="240" w:lineRule="auto"/>
        <w:ind w:left="0" w:firstLine="567"/>
        <w:rPr>
          <w:rFonts w:ascii="Arial" w:hAnsi="Arial" w:cs="Arial"/>
          <w:sz w:val="18"/>
          <w:szCs w:val="18"/>
        </w:rPr>
      </w:pPr>
      <w:r w:rsidRPr="00A57FB0">
        <w:rPr>
          <w:rFonts w:ascii="Arial" w:hAnsi="Arial" w:cs="Arial"/>
          <w:sz w:val="18"/>
          <w:szCs w:val="18"/>
        </w:rPr>
        <w:t xml:space="preserve">Kehamilan merupakan proses fisiologis yang akan dialami oleh setiap wanita. Kehamilan dimulai dari ovulasi sampai partus yang lamanya sekitar 280 hari (40 minggu).  kehamilan dapat dibagi dalam 3 bagian, yaitu trimester 1 (0-12 minggu), trimester II (12-28 minggu), trimester III (28-40 minggu).  Dalam 3 trimester tersebut terjadi berbagai perubahan dalam  tubuh ibu baik fisik, fisiologis dan psikologis. Salah  satu  perubahan fisiologis yang terjadi pada kehamilan adalah perubahan pada saluran cerna dan peningkatan hormon  </w:t>
      </w:r>
      <w:r w:rsidRPr="00A57FB0">
        <w:rPr>
          <w:rFonts w:ascii="Arial" w:hAnsi="Arial" w:cs="Arial"/>
          <w:i/>
          <w:sz w:val="18"/>
          <w:szCs w:val="18"/>
        </w:rPr>
        <w:t>Human Chorionic Gonadotropin</w:t>
      </w:r>
      <w:r w:rsidRPr="00A57FB0">
        <w:rPr>
          <w:rFonts w:ascii="Arial" w:hAnsi="Arial" w:cs="Arial"/>
          <w:sz w:val="18"/>
          <w:szCs w:val="18"/>
        </w:rPr>
        <w:t xml:space="preserve"> (HCG). Perubahan tersebut dapat menimbulkan ketidaknyamanan pada ibu hamil salah satunya adalah mual dan muntah (Maulana, 2008). </w:t>
      </w:r>
    </w:p>
    <w:p w:rsidR="00A57FB0" w:rsidRDefault="00A57FB0" w:rsidP="00A57FB0">
      <w:pPr>
        <w:spacing w:line="240" w:lineRule="auto"/>
        <w:ind w:left="0" w:firstLine="567"/>
        <w:rPr>
          <w:rFonts w:ascii="Arial" w:hAnsi="Arial" w:cs="Arial"/>
          <w:sz w:val="18"/>
          <w:szCs w:val="18"/>
        </w:rPr>
      </w:pPr>
      <w:r w:rsidRPr="00A57FB0">
        <w:rPr>
          <w:rFonts w:ascii="Arial" w:hAnsi="Arial" w:cs="Arial"/>
          <w:sz w:val="18"/>
          <w:szCs w:val="18"/>
        </w:rPr>
        <w:t>Wanita hamil umumnya akan mengalami mual dan muntah selama beberapa bulan pertama kehamilan, walaupun ada juga beberapa wanita yang tidak mengalami rasa mual selama kehamilan pertama tetapi mengalami mual dan muntah pada kehamilan berikutnya. Mual (nausea) dan muntah (emesis) terjadi pada 50-70% wanita hamil dalam 16 minggu pertama. Kurang lebih 66% wanita hamil trimester pertama mengalami mual dan muntah dan 60-80% terjadi pada primigravida serta 40-60% pada multigravida namun sekitar 12% wanita hamil masih mengalaminya hingga 9 bulan (Wiknjosastro, 2006).</w:t>
      </w:r>
    </w:p>
    <w:p w:rsidR="00A57FB0" w:rsidRDefault="00A57FB0" w:rsidP="00A57FB0">
      <w:pPr>
        <w:spacing w:line="240" w:lineRule="auto"/>
        <w:ind w:left="0" w:firstLine="567"/>
        <w:rPr>
          <w:rFonts w:ascii="Arial" w:hAnsi="Arial" w:cs="Arial"/>
          <w:sz w:val="18"/>
          <w:szCs w:val="18"/>
        </w:rPr>
      </w:pPr>
      <w:r w:rsidRPr="00A57FB0">
        <w:rPr>
          <w:rFonts w:ascii="Arial" w:hAnsi="Arial" w:cs="Arial"/>
          <w:sz w:val="18"/>
          <w:szCs w:val="18"/>
        </w:rPr>
        <w:t>Penderita hiperemesis gravidarum di RSUD Arifin Ahmad tercatat setiap bulannya diperoleh 6 kasus hiperemesis gravidarum, namun di dapatkan data pada bulan Mei diperoleh 11 kasus dengan usia kehamilan 8 minggu sampai 12 minggu hiperemesis gravidarum (RSUD Arifin Ahmad, 2013).</w:t>
      </w:r>
    </w:p>
    <w:p w:rsidR="00A57FB0" w:rsidRDefault="00A57FB0" w:rsidP="00A57FB0">
      <w:pPr>
        <w:spacing w:line="240" w:lineRule="auto"/>
        <w:ind w:left="0" w:firstLine="567"/>
        <w:rPr>
          <w:rFonts w:ascii="Arial" w:hAnsi="Arial" w:cs="Arial"/>
          <w:color w:val="000000" w:themeColor="text1"/>
          <w:sz w:val="18"/>
          <w:szCs w:val="18"/>
        </w:rPr>
      </w:pPr>
      <w:r w:rsidRPr="00A57FB0">
        <w:rPr>
          <w:rFonts w:ascii="Arial" w:hAnsi="Arial" w:cs="Arial"/>
          <w:color w:val="000000" w:themeColor="text1"/>
          <w:sz w:val="18"/>
          <w:szCs w:val="18"/>
        </w:rPr>
        <w:t>Hiperemesis gravidarum dapat ditangani dengan cara nonfarmakologis salah satunya dengan pemberian aromaterapi. Aromaterapi merupakan metode terapi yang bersifat noninstruktif, noninvasif, murah, sederhana, efektif dan tanpa efek sam</w:t>
      </w:r>
      <w:r w:rsidR="00E65D63">
        <w:rPr>
          <w:rFonts w:ascii="Arial" w:hAnsi="Arial" w:cs="Arial"/>
          <w:color w:val="000000" w:themeColor="text1"/>
          <w:sz w:val="18"/>
          <w:szCs w:val="18"/>
        </w:rPr>
        <w:t>ping yang merugikan (Price, 2012</w:t>
      </w:r>
      <w:r w:rsidRPr="00A57FB0">
        <w:rPr>
          <w:rFonts w:ascii="Arial" w:hAnsi="Arial" w:cs="Arial"/>
          <w:color w:val="000000" w:themeColor="text1"/>
          <w:sz w:val="18"/>
          <w:szCs w:val="18"/>
        </w:rPr>
        <w:t xml:space="preserve">). Aromaterapi yang aman digunakan pada saat kehamilan antara lain jahe, anggur dan jeruk (jeruk nipis, jeruk manis dan lemon). Zat yang terkandung dalam kulit jeruk adalah minyak atsiri yang berguna untuk menstabilkan sistem saraf sehingga menimbulkan efek tenang bagi siapapun yang menghirupnya. Selain pengobatan secara nonfarmakologis yang tidak memiliki efek samping dan serta tidak merugikan kondisi ibu dan janin, perawat juga harus </w:t>
      </w:r>
      <w:r w:rsidRPr="00A57FB0">
        <w:rPr>
          <w:rFonts w:ascii="Arial" w:hAnsi="Arial" w:cs="Arial"/>
          <w:color w:val="000000" w:themeColor="text1"/>
          <w:sz w:val="18"/>
          <w:szCs w:val="18"/>
        </w:rPr>
        <w:lastRenderedPageBreak/>
        <w:t>memberikan asuhan keperawatan yang tepat kepada pasien hiperem</w:t>
      </w:r>
      <w:r w:rsidR="00E65D63">
        <w:rPr>
          <w:rFonts w:ascii="Arial" w:hAnsi="Arial" w:cs="Arial"/>
          <w:color w:val="000000" w:themeColor="text1"/>
          <w:sz w:val="18"/>
          <w:szCs w:val="18"/>
        </w:rPr>
        <w:t>esis gravidarum. (Handerson, 20</w:t>
      </w:r>
      <w:r w:rsidR="00E65D63">
        <w:rPr>
          <w:rFonts w:ascii="Arial" w:hAnsi="Arial" w:cs="Arial"/>
          <w:color w:val="000000" w:themeColor="text1"/>
          <w:sz w:val="18"/>
          <w:szCs w:val="18"/>
          <w:lang w:val="en-US"/>
        </w:rPr>
        <w:t>09</w:t>
      </w:r>
      <w:r w:rsidRPr="00A57FB0">
        <w:rPr>
          <w:rFonts w:ascii="Arial" w:hAnsi="Arial" w:cs="Arial"/>
          <w:color w:val="000000" w:themeColor="text1"/>
          <w:sz w:val="18"/>
          <w:szCs w:val="18"/>
        </w:rPr>
        <w:t>).</w:t>
      </w:r>
    </w:p>
    <w:p w:rsidR="00A57FB0" w:rsidRPr="00A57FB0" w:rsidRDefault="00A57FB0" w:rsidP="00A57FB0">
      <w:pPr>
        <w:spacing w:line="240" w:lineRule="auto"/>
        <w:ind w:left="0" w:firstLine="567"/>
        <w:rPr>
          <w:rFonts w:ascii="Arial" w:hAnsi="Arial" w:cs="Arial"/>
          <w:color w:val="000000" w:themeColor="text1"/>
          <w:sz w:val="18"/>
          <w:szCs w:val="18"/>
        </w:rPr>
      </w:pPr>
      <w:r w:rsidRPr="00A57FB0">
        <w:rPr>
          <w:rFonts w:ascii="Arial" w:hAnsi="Arial" w:cs="Arial"/>
          <w:sz w:val="18"/>
          <w:szCs w:val="18"/>
        </w:rPr>
        <w:t>Klinik Pratama Deliana S merupakan salah satu praktek bidan mandiri dimana kunjungan ibu hamil yang menderita mual muntah persentasenya lebih dari 50% pada tahun 2014. Dengan angka kunjungan KI (trimester I) pada tahun 2016 sebanyak 280 dan yang menderita mual muntah sebanyak 153 orang (54,6%).</w:t>
      </w:r>
    </w:p>
    <w:p w:rsidR="00A57FB0" w:rsidRPr="00A57FB0" w:rsidRDefault="00A57FB0" w:rsidP="00A57FB0">
      <w:pPr>
        <w:spacing w:line="240" w:lineRule="auto"/>
        <w:ind w:left="0" w:firstLine="567"/>
        <w:rPr>
          <w:rFonts w:ascii="Arial" w:hAnsi="Arial" w:cs="Arial"/>
          <w:color w:val="000000" w:themeColor="text1"/>
          <w:sz w:val="18"/>
          <w:szCs w:val="18"/>
        </w:rPr>
      </w:pPr>
    </w:p>
    <w:p w:rsidR="00161F38" w:rsidRPr="002611E0" w:rsidRDefault="00161F38" w:rsidP="00161F38">
      <w:pPr>
        <w:widowControl w:val="0"/>
        <w:autoSpaceDE w:val="0"/>
        <w:autoSpaceDN w:val="0"/>
        <w:adjustRightInd w:val="0"/>
        <w:spacing w:line="260" w:lineRule="exact"/>
        <w:ind w:right="11"/>
        <w:rPr>
          <w:rFonts w:ascii="Arial" w:hAnsi="Arial" w:cs="Arial"/>
          <w:b/>
          <w:color w:val="000000"/>
          <w:sz w:val="18"/>
          <w:szCs w:val="18"/>
        </w:rPr>
      </w:pPr>
      <w:r w:rsidRPr="002611E0">
        <w:rPr>
          <w:rFonts w:ascii="Arial" w:hAnsi="Arial" w:cs="Arial"/>
          <w:b/>
          <w:color w:val="000000"/>
          <w:sz w:val="18"/>
          <w:szCs w:val="18"/>
        </w:rPr>
        <w:t>METODE PENELITIAN</w:t>
      </w:r>
    </w:p>
    <w:p w:rsidR="00616290" w:rsidRPr="00616290" w:rsidRDefault="009D12A1" w:rsidP="00616290">
      <w:pPr>
        <w:pStyle w:val="ListParagraph"/>
        <w:widowControl w:val="0"/>
        <w:autoSpaceDE w:val="0"/>
        <w:autoSpaceDN w:val="0"/>
        <w:adjustRightInd w:val="0"/>
        <w:spacing w:line="240" w:lineRule="auto"/>
        <w:ind w:left="0" w:right="44" w:firstLine="0"/>
        <w:rPr>
          <w:rFonts w:ascii="Arial" w:hAnsi="Arial" w:cs="Arial"/>
          <w:sz w:val="18"/>
          <w:szCs w:val="18"/>
        </w:rPr>
      </w:pPr>
      <w:r w:rsidRPr="00616290">
        <w:rPr>
          <w:rFonts w:ascii="Arial" w:hAnsi="Arial" w:cs="Arial"/>
          <w:sz w:val="18"/>
          <w:szCs w:val="18"/>
        </w:rPr>
        <w:t xml:space="preserve">Jenis penelitian ini adalah penelitian </w:t>
      </w:r>
      <w:r w:rsidRPr="00616290">
        <w:rPr>
          <w:rFonts w:ascii="Arial" w:hAnsi="Arial" w:cs="Arial"/>
          <w:i/>
          <w:sz w:val="18"/>
          <w:szCs w:val="18"/>
        </w:rPr>
        <w:t xml:space="preserve">analitik kuantitatif </w:t>
      </w:r>
      <w:r w:rsidRPr="00616290">
        <w:rPr>
          <w:rFonts w:ascii="Arial" w:hAnsi="Arial" w:cs="Arial"/>
          <w:sz w:val="18"/>
          <w:szCs w:val="18"/>
        </w:rPr>
        <w:t xml:space="preserve">penelitian ini dilakukan di </w:t>
      </w:r>
      <w:proofErr w:type="spellStart"/>
      <w:r w:rsidR="00A57FB0" w:rsidRPr="00616290">
        <w:rPr>
          <w:rFonts w:ascii="Arial" w:hAnsi="Arial" w:cs="Arial"/>
          <w:sz w:val="18"/>
          <w:szCs w:val="18"/>
          <w:lang w:val="en-US"/>
        </w:rPr>
        <w:t>Klinik</w:t>
      </w:r>
      <w:proofErr w:type="spellEnd"/>
      <w:r w:rsidR="00A57FB0" w:rsidRPr="00616290">
        <w:rPr>
          <w:rFonts w:ascii="Arial" w:hAnsi="Arial" w:cs="Arial"/>
          <w:sz w:val="18"/>
          <w:szCs w:val="18"/>
          <w:lang w:val="en-US"/>
        </w:rPr>
        <w:t xml:space="preserve"> </w:t>
      </w:r>
      <w:proofErr w:type="spellStart"/>
      <w:r w:rsidR="00A57FB0" w:rsidRPr="00616290">
        <w:rPr>
          <w:rFonts w:ascii="Arial" w:hAnsi="Arial" w:cs="Arial"/>
          <w:sz w:val="18"/>
          <w:szCs w:val="18"/>
          <w:lang w:val="en-US"/>
        </w:rPr>
        <w:t>Pratama</w:t>
      </w:r>
      <w:proofErr w:type="spellEnd"/>
      <w:r w:rsidR="00A57FB0" w:rsidRPr="00616290">
        <w:rPr>
          <w:rFonts w:ascii="Arial" w:hAnsi="Arial" w:cs="Arial"/>
          <w:sz w:val="18"/>
          <w:szCs w:val="18"/>
          <w:lang w:val="en-US"/>
        </w:rPr>
        <w:t xml:space="preserve"> </w:t>
      </w:r>
      <w:proofErr w:type="spellStart"/>
      <w:r w:rsidR="00A57FB0" w:rsidRPr="00616290">
        <w:rPr>
          <w:rFonts w:ascii="Arial" w:hAnsi="Arial" w:cs="Arial"/>
          <w:sz w:val="18"/>
          <w:szCs w:val="18"/>
          <w:lang w:val="en-US"/>
        </w:rPr>
        <w:t>deliana</w:t>
      </w:r>
      <w:proofErr w:type="spellEnd"/>
      <w:r w:rsidRPr="00616290">
        <w:rPr>
          <w:rFonts w:ascii="Arial" w:hAnsi="Arial" w:cs="Arial"/>
          <w:b/>
          <w:sz w:val="18"/>
          <w:szCs w:val="18"/>
        </w:rPr>
        <w:t>.</w:t>
      </w:r>
      <w:r w:rsidR="00616290" w:rsidRPr="00616290">
        <w:rPr>
          <w:rFonts w:ascii="Arial" w:hAnsi="Arial" w:cs="Arial"/>
          <w:sz w:val="18"/>
          <w:szCs w:val="18"/>
        </w:rPr>
        <w:t xml:space="preserve"> Populasi dalam penelitian ini yaitu semua ibu hamil trimester I yang berkunjung di Klinik Pratama Deliana S.</w:t>
      </w:r>
    </w:p>
    <w:p w:rsidR="00616290" w:rsidRPr="00616290" w:rsidRDefault="00616290" w:rsidP="00616290">
      <w:pPr>
        <w:pStyle w:val="ListParagraph"/>
        <w:widowControl w:val="0"/>
        <w:tabs>
          <w:tab w:val="left" w:pos="8222"/>
        </w:tabs>
        <w:autoSpaceDE w:val="0"/>
        <w:autoSpaceDN w:val="0"/>
        <w:adjustRightInd w:val="0"/>
        <w:spacing w:line="240" w:lineRule="auto"/>
        <w:ind w:left="0" w:right="44" w:firstLine="0"/>
        <w:rPr>
          <w:rFonts w:ascii="Arial" w:hAnsi="Arial" w:cs="Arial"/>
          <w:sz w:val="18"/>
          <w:szCs w:val="18"/>
        </w:rPr>
      </w:pPr>
      <w:r>
        <w:rPr>
          <w:rFonts w:ascii="Arial" w:hAnsi="Arial" w:cs="Arial"/>
          <w:sz w:val="18"/>
          <w:szCs w:val="18"/>
          <w:lang w:val="en-US"/>
        </w:rPr>
        <w:t>S</w:t>
      </w:r>
      <w:r w:rsidRPr="00616290">
        <w:rPr>
          <w:rFonts w:ascii="Arial" w:hAnsi="Arial" w:cs="Arial"/>
          <w:sz w:val="18"/>
          <w:szCs w:val="18"/>
        </w:rPr>
        <w:t xml:space="preserve">ampel </w:t>
      </w:r>
      <w:proofErr w:type="spellStart"/>
      <w:r>
        <w:rPr>
          <w:rFonts w:ascii="Arial" w:hAnsi="Arial" w:cs="Arial"/>
          <w:sz w:val="18"/>
          <w:szCs w:val="18"/>
          <w:lang w:val="en-US"/>
        </w:rPr>
        <w:t>pada</w:t>
      </w:r>
      <w:proofErr w:type="spellEnd"/>
      <w:r>
        <w:rPr>
          <w:rFonts w:ascii="Arial" w:hAnsi="Arial" w:cs="Arial"/>
          <w:sz w:val="18"/>
          <w:szCs w:val="18"/>
          <w:lang w:val="en-US"/>
        </w:rPr>
        <w:t xml:space="preserve"> </w:t>
      </w:r>
      <w:proofErr w:type="spellStart"/>
      <w:r>
        <w:rPr>
          <w:rFonts w:ascii="Arial" w:hAnsi="Arial" w:cs="Arial"/>
          <w:sz w:val="18"/>
          <w:szCs w:val="18"/>
          <w:lang w:val="en-US"/>
        </w:rPr>
        <w:t>penelitian</w:t>
      </w:r>
      <w:proofErr w:type="spellEnd"/>
      <w:r>
        <w:rPr>
          <w:rFonts w:ascii="Arial" w:hAnsi="Arial" w:cs="Arial"/>
          <w:sz w:val="18"/>
          <w:szCs w:val="18"/>
          <w:lang w:val="en-US"/>
        </w:rPr>
        <w:t xml:space="preserve"> </w:t>
      </w:r>
      <w:proofErr w:type="spellStart"/>
      <w:r>
        <w:rPr>
          <w:rFonts w:ascii="Arial" w:hAnsi="Arial" w:cs="Arial"/>
          <w:sz w:val="18"/>
          <w:szCs w:val="18"/>
          <w:lang w:val="en-US"/>
        </w:rPr>
        <w:t>ini</w:t>
      </w:r>
      <w:proofErr w:type="spellEnd"/>
      <w:r>
        <w:rPr>
          <w:rFonts w:ascii="Arial" w:hAnsi="Arial" w:cs="Arial"/>
          <w:sz w:val="18"/>
          <w:szCs w:val="18"/>
          <w:lang w:val="en-US"/>
        </w:rPr>
        <w:t xml:space="preserve"> </w:t>
      </w:r>
      <w:proofErr w:type="spellStart"/>
      <w:r>
        <w:rPr>
          <w:rFonts w:ascii="Arial" w:hAnsi="Arial" w:cs="Arial"/>
          <w:sz w:val="18"/>
          <w:szCs w:val="18"/>
          <w:lang w:val="en-US"/>
        </w:rPr>
        <w:t>adalah</w:t>
      </w:r>
      <w:proofErr w:type="spellEnd"/>
      <w:r w:rsidRPr="00616290">
        <w:rPr>
          <w:rFonts w:ascii="Arial" w:hAnsi="Arial" w:cs="Arial"/>
          <w:sz w:val="18"/>
          <w:szCs w:val="18"/>
        </w:rPr>
        <w:t xml:space="preserve"> ibu hamil trimester I yang mengalami mual yang ditemui di Wilayah Kerja Klinik Pratama </w:t>
      </w:r>
      <w:r>
        <w:rPr>
          <w:rFonts w:ascii="Arial" w:hAnsi="Arial" w:cs="Arial"/>
          <w:sz w:val="18"/>
          <w:szCs w:val="18"/>
        </w:rPr>
        <w:t>Deliana S yang berjumlah 15 orang</w:t>
      </w:r>
    </w:p>
    <w:p w:rsidR="009D12A1" w:rsidRDefault="009D12A1" w:rsidP="00616290">
      <w:pPr>
        <w:spacing w:line="240" w:lineRule="auto"/>
        <w:ind w:left="0" w:firstLine="426"/>
        <w:rPr>
          <w:rFonts w:ascii="Arial" w:hAnsi="Arial" w:cs="Arial"/>
          <w:sz w:val="18"/>
          <w:szCs w:val="18"/>
        </w:rPr>
      </w:pPr>
    </w:p>
    <w:p w:rsidR="0033616C" w:rsidRPr="0033616C" w:rsidRDefault="0033616C" w:rsidP="0033616C">
      <w:pPr>
        <w:spacing w:line="240" w:lineRule="auto"/>
        <w:rPr>
          <w:rFonts w:ascii="Arial" w:hAnsi="Arial" w:cs="Arial"/>
          <w:b/>
          <w:sz w:val="18"/>
          <w:szCs w:val="18"/>
        </w:rPr>
      </w:pPr>
      <w:r w:rsidRPr="0033616C">
        <w:rPr>
          <w:rFonts w:ascii="Arial" w:hAnsi="Arial" w:cs="Arial"/>
          <w:b/>
          <w:sz w:val="18"/>
          <w:szCs w:val="18"/>
        </w:rPr>
        <w:t>HASIL PENELITIAN</w:t>
      </w:r>
    </w:p>
    <w:p w:rsidR="0033616C" w:rsidRDefault="00B628DB" w:rsidP="0031255B">
      <w:pPr>
        <w:spacing w:line="240" w:lineRule="auto"/>
        <w:jc w:val="left"/>
        <w:rPr>
          <w:rFonts w:ascii="Arial" w:hAnsi="Arial" w:cs="Arial"/>
          <w:sz w:val="18"/>
          <w:szCs w:val="18"/>
        </w:rPr>
      </w:pPr>
      <w:r>
        <w:rPr>
          <w:rFonts w:ascii="Arial" w:hAnsi="Arial" w:cs="Arial"/>
          <w:sz w:val="18"/>
          <w:szCs w:val="18"/>
        </w:rPr>
        <w:t>Hasil Analisis Bivariat</w:t>
      </w:r>
    </w:p>
    <w:p w:rsidR="00B628DB" w:rsidRPr="00B628DB" w:rsidRDefault="00B628DB" w:rsidP="00B628DB">
      <w:pPr>
        <w:spacing w:line="240" w:lineRule="auto"/>
        <w:jc w:val="center"/>
        <w:rPr>
          <w:rFonts w:ascii="Arial" w:hAnsi="Arial" w:cs="Arial"/>
          <w:b/>
          <w:sz w:val="16"/>
          <w:szCs w:val="18"/>
          <w:lang w:val="en-US"/>
        </w:rPr>
      </w:pPr>
      <w:proofErr w:type="spellStart"/>
      <w:r w:rsidRPr="00B628DB">
        <w:rPr>
          <w:rFonts w:ascii="Arial" w:hAnsi="Arial" w:cs="Arial"/>
          <w:b/>
          <w:sz w:val="16"/>
          <w:szCs w:val="18"/>
          <w:lang w:val="en-US"/>
        </w:rPr>
        <w:t>Perbedaan</w:t>
      </w:r>
      <w:proofErr w:type="spellEnd"/>
      <w:r w:rsidRPr="00B628DB">
        <w:rPr>
          <w:rFonts w:ascii="Arial" w:hAnsi="Arial" w:cs="Arial"/>
          <w:b/>
          <w:sz w:val="16"/>
          <w:szCs w:val="18"/>
          <w:lang w:val="en-US"/>
        </w:rPr>
        <w:t xml:space="preserve"> </w:t>
      </w:r>
      <w:proofErr w:type="spellStart"/>
      <w:r w:rsidRPr="00B628DB">
        <w:rPr>
          <w:rFonts w:ascii="Arial" w:hAnsi="Arial" w:cs="Arial"/>
          <w:b/>
          <w:sz w:val="16"/>
          <w:szCs w:val="18"/>
          <w:lang w:val="en-US"/>
        </w:rPr>
        <w:t>Intensitas</w:t>
      </w:r>
      <w:proofErr w:type="spellEnd"/>
      <w:r w:rsidRPr="00B628DB">
        <w:rPr>
          <w:rFonts w:ascii="Arial" w:hAnsi="Arial" w:cs="Arial"/>
          <w:b/>
          <w:sz w:val="16"/>
          <w:szCs w:val="18"/>
          <w:lang w:val="en-US"/>
        </w:rPr>
        <w:t xml:space="preserve"> </w:t>
      </w:r>
      <w:proofErr w:type="spellStart"/>
      <w:r w:rsidRPr="00B628DB">
        <w:rPr>
          <w:rFonts w:ascii="Arial" w:hAnsi="Arial" w:cs="Arial"/>
          <w:b/>
          <w:sz w:val="16"/>
          <w:szCs w:val="18"/>
          <w:lang w:val="en-US"/>
        </w:rPr>
        <w:t>Derajat</w:t>
      </w:r>
      <w:proofErr w:type="spellEnd"/>
      <w:r w:rsidRPr="00B628DB">
        <w:rPr>
          <w:rFonts w:ascii="Arial" w:hAnsi="Arial" w:cs="Arial"/>
          <w:b/>
          <w:sz w:val="16"/>
          <w:szCs w:val="18"/>
          <w:lang w:val="en-US"/>
        </w:rPr>
        <w:t xml:space="preserve"> </w:t>
      </w:r>
      <w:proofErr w:type="spellStart"/>
      <w:r w:rsidRPr="00B628DB">
        <w:rPr>
          <w:rFonts w:ascii="Arial" w:hAnsi="Arial" w:cs="Arial"/>
          <w:b/>
          <w:sz w:val="16"/>
          <w:szCs w:val="18"/>
          <w:lang w:val="en-US"/>
        </w:rPr>
        <w:t>Mual</w:t>
      </w:r>
      <w:proofErr w:type="spellEnd"/>
      <w:r w:rsidRPr="00B628DB">
        <w:rPr>
          <w:rFonts w:ascii="Arial" w:hAnsi="Arial" w:cs="Arial"/>
          <w:b/>
          <w:sz w:val="16"/>
          <w:szCs w:val="18"/>
          <w:lang w:val="en-US"/>
        </w:rPr>
        <w:t xml:space="preserve"> </w:t>
      </w:r>
      <w:proofErr w:type="spellStart"/>
      <w:r w:rsidRPr="00B628DB">
        <w:rPr>
          <w:rFonts w:ascii="Arial" w:hAnsi="Arial" w:cs="Arial"/>
          <w:b/>
          <w:sz w:val="16"/>
          <w:szCs w:val="18"/>
          <w:lang w:val="en-US"/>
        </w:rPr>
        <w:t>Muntah</w:t>
      </w:r>
    </w:p>
    <w:p w:rsidR="00B628DB" w:rsidRDefault="00B628DB" w:rsidP="00B628DB">
      <w:pPr>
        <w:spacing w:line="240" w:lineRule="auto"/>
        <w:jc w:val="center"/>
        <w:rPr>
          <w:rFonts w:ascii="Arial" w:hAnsi="Arial" w:cs="Arial"/>
          <w:b/>
          <w:sz w:val="16"/>
          <w:szCs w:val="18"/>
          <w:lang w:val="en-US"/>
        </w:rPr>
      </w:pPr>
      <w:r w:rsidRPr="00B628DB">
        <w:rPr>
          <w:rFonts w:ascii="Arial" w:hAnsi="Arial" w:cs="Arial"/>
          <w:b/>
          <w:sz w:val="16"/>
          <w:szCs w:val="18"/>
          <w:lang w:val="en-US"/>
        </w:rPr>
        <w:t>Sebelum</w:t>
      </w:r>
      <w:proofErr w:type="spellEnd"/>
      <w:r w:rsidRPr="00B628DB">
        <w:rPr>
          <w:rFonts w:ascii="Arial" w:hAnsi="Arial" w:cs="Arial"/>
          <w:b/>
          <w:sz w:val="16"/>
          <w:szCs w:val="18"/>
          <w:lang w:val="en-US"/>
        </w:rPr>
        <w:t xml:space="preserve"> </w:t>
      </w:r>
      <w:proofErr w:type="spellStart"/>
      <w:r w:rsidRPr="00B628DB">
        <w:rPr>
          <w:rFonts w:ascii="Arial" w:hAnsi="Arial" w:cs="Arial"/>
          <w:b/>
          <w:sz w:val="16"/>
          <w:szCs w:val="18"/>
          <w:lang w:val="en-US"/>
        </w:rPr>
        <w:t>dan</w:t>
      </w:r>
      <w:proofErr w:type="spellEnd"/>
      <w:r w:rsidRPr="00B628DB">
        <w:rPr>
          <w:rFonts w:ascii="Arial" w:hAnsi="Arial" w:cs="Arial"/>
          <w:b/>
          <w:sz w:val="16"/>
          <w:szCs w:val="18"/>
          <w:lang w:val="en-US"/>
        </w:rPr>
        <w:t xml:space="preserve"> </w:t>
      </w:r>
      <w:proofErr w:type="spellStart"/>
      <w:r w:rsidRPr="00B628DB">
        <w:rPr>
          <w:rFonts w:ascii="Arial" w:hAnsi="Arial" w:cs="Arial"/>
          <w:b/>
          <w:sz w:val="16"/>
          <w:szCs w:val="18"/>
          <w:lang w:val="en-US"/>
        </w:rPr>
        <w:t>sesudah</w:t>
      </w:r>
      <w:proofErr w:type="spellEnd"/>
      <w:r w:rsidRPr="00B628DB">
        <w:rPr>
          <w:rFonts w:ascii="Arial" w:hAnsi="Arial" w:cs="Arial"/>
          <w:b/>
          <w:sz w:val="16"/>
          <w:szCs w:val="18"/>
          <w:lang w:val="en-US"/>
        </w:rPr>
        <w:t xml:space="preserve"> </w:t>
      </w:r>
      <w:proofErr w:type="spellStart"/>
      <w:r w:rsidRPr="00B628DB">
        <w:rPr>
          <w:rFonts w:ascii="Arial" w:hAnsi="Arial" w:cs="Arial"/>
          <w:b/>
          <w:sz w:val="16"/>
          <w:szCs w:val="18"/>
          <w:lang w:val="en-US"/>
        </w:rPr>
        <w:t>aromaterapi</w:t>
      </w:r>
      <w:proofErr w:type="spellEnd"/>
      <w:r w:rsidRPr="00B628DB">
        <w:rPr>
          <w:rFonts w:ascii="Arial" w:hAnsi="Arial" w:cs="Arial"/>
          <w:b/>
          <w:sz w:val="16"/>
          <w:szCs w:val="18"/>
          <w:lang w:val="en-US"/>
        </w:rPr>
        <w:t xml:space="preserve"> </w:t>
      </w:r>
      <w:proofErr w:type="spellStart"/>
      <w:r w:rsidRPr="00B628DB">
        <w:rPr>
          <w:rFonts w:ascii="Arial" w:hAnsi="Arial" w:cs="Arial"/>
          <w:b/>
          <w:sz w:val="16"/>
          <w:szCs w:val="18"/>
          <w:lang w:val="en-US"/>
        </w:rPr>
        <w:t>jeruk</w:t>
      </w:r>
      <w:proofErr w:type="spellEnd"/>
    </w:p>
    <w:p w:rsidR="00E65D63" w:rsidRPr="00B628DB" w:rsidRDefault="00E65D63" w:rsidP="00B628DB">
      <w:pPr>
        <w:spacing w:line="240" w:lineRule="auto"/>
        <w:jc w:val="center"/>
        <w:rPr>
          <w:rFonts w:ascii="Arial" w:hAnsi="Arial" w:cs="Arial"/>
          <w:b/>
          <w:sz w:val="16"/>
          <w:szCs w:val="18"/>
          <w:lang w:val="en-US"/>
        </w:rPr>
      </w:pPr>
    </w:p>
    <w:tbl>
      <w:tblPr>
        <w:tblStyle w:val="TableGrid"/>
        <w:tblW w:w="4679" w:type="dxa"/>
        <w:jc w:val="right"/>
        <w:tblLook w:val="04A0" w:firstRow="1" w:lastRow="0" w:firstColumn="1" w:lastColumn="0" w:noHBand="0" w:noVBand="1"/>
      </w:tblPr>
      <w:tblGrid>
        <w:gridCol w:w="1134"/>
        <w:gridCol w:w="423"/>
        <w:gridCol w:w="634"/>
        <w:gridCol w:w="926"/>
        <w:gridCol w:w="839"/>
        <w:gridCol w:w="723"/>
      </w:tblGrid>
      <w:tr w:rsidR="00B628DB" w:rsidRPr="00B628DB" w:rsidTr="00B628DB">
        <w:trPr>
          <w:jc w:val="right"/>
        </w:trPr>
        <w:tc>
          <w:tcPr>
            <w:tcW w:w="1134" w:type="dxa"/>
          </w:tcPr>
          <w:p w:rsidR="00B628DB" w:rsidRPr="00B628DB" w:rsidRDefault="00B628DB" w:rsidP="0031255B">
            <w:pPr>
              <w:spacing w:line="240" w:lineRule="auto"/>
              <w:ind w:left="0" w:firstLine="0"/>
              <w:jc w:val="left"/>
              <w:rPr>
                <w:rFonts w:ascii="Arial" w:hAnsi="Arial" w:cs="Arial"/>
                <w:sz w:val="16"/>
                <w:szCs w:val="16"/>
              </w:rPr>
            </w:pPr>
            <w:proofErr w:type="spellStart"/>
            <w:r w:rsidRPr="00B628DB">
              <w:rPr>
                <w:rFonts w:ascii="Arial" w:hAnsi="Arial" w:cs="Arial"/>
                <w:sz w:val="16"/>
                <w:szCs w:val="16"/>
              </w:rPr>
              <w:t>Aromaterapi</w:t>
            </w:r>
            <w:proofErr w:type="spellEnd"/>
            <w:r w:rsidRPr="00B628DB">
              <w:rPr>
                <w:rFonts w:ascii="Arial" w:hAnsi="Arial" w:cs="Arial"/>
                <w:sz w:val="16"/>
                <w:szCs w:val="16"/>
              </w:rPr>
              <w:t xml:space="preserve"> </w:t>
            </w:r>
            <w:proofErr w:type="spellStart"/>
            <w:r w:rsidRPr="00B628DB">
              <w:rPr>
                <w:rFonts w:ascii="Arial" w:hAnsi="Arial" w:cs="Arial"/>
                <w:sz w:val="16"/>
                <w:szCs w:val="16"/>
              </w:rPr>
              <w:t>Jeruk</w:t>
            </w:r>
            <w:proofErr w:type="spellEnd"/>
          </w:p>
        </w:tc>
        <w:tc>
          <w:tcPr>
            <w:tcW w:w="423" w:type="dxa"/>
          </w:tcPr>
          <w:p w:rsidR="00B628DB" w:rsidRPr="00B628DB" w:rsidRDefault="00B628DB" w:rsidP="0031255B">
            <w:pPr>
              <w:spacing w:line="240" w:lineRule="auto"/>
              <w:ind w:left="0" w:firstLine="0"/>
              <w:jc w:val="left"/>
              <w:rPr>
                <w:rFonts w:ascii="Arial" w:hAnsi="Arial" w:cs="Arial"/>
                <w:sz w:val="16"/>
                <w:szCs w:val="16"/>
              </w:rPr>
            </w:pPr>
            <w:r w:rsidRPr="00B628DB">
              <w:rPr>
                <w:rFonts w:ascii="Arial" w:hAnsi="Arial" w:cs="Arial"/>
                <w:sz w:val="16"/>
                <w:szCs w:val="16"/>
              </w:rPr>
              <w:t>N</w:t>
            </w:r>
          </w:p>
        </w:tc>
        <w:tc>
          <w:tcPr>
            <w:tcW w:w="634" w:type="dxa"/>
          </w:tcPr>
          <w:p w:rsidR="00B628DB" w:rsidRPr="00B628DB" w:rsidRDefault="00B628DB" w:rsidP="0031255B">
            <w:pPr>
              <w:spacing w:line="240" w:lineRule="auto"/>
              <w:ind w:left="0" w:firstLine="0"/>
              <w:jc w:val="left"/>
              <w:rPr>
                <w:rFonts w:ascii="Arial" w:hAnsi="Arial" w:cs="Arial"/>
                <w:sz w:val="16"/>
                <w:szCs w:val="16"/>
              </w:rPr>
            </w:pPr>
            <w:r w:rsidRPr="00B628DB">
              <w:rPr>
                <w:rFonts w:ascii="Arial" w:hAnsi="Arial" w:cs="Arial"/>
                <w:sz w:val="16"/>
                <w:szCs w:val="16"/>
              </w:rPr>
              <w:t>Mean</w:t>
            </w:r>
          </w:p>
        </w:tc>
        <w:tc>
          <w:tcPr>
            <w:tcW w:w="926" w:type="dxa"/>
          </w:tcPr>
          <w:p w:rsidR="00B628DB" w:rsidRPr="00B628DB" w:rsidRDefault="00B628DB" w:rsidP="0031255B">
            <w:pPr>
              <w:spacing w:line="240" w:lineRule="auto"/>
              <w:ind w:left="0" w:firstLine="0"/>
              <w:jc w:val="left"/>
              <w:rPr>
                <w:rFonts w:ascii="Arial" w:hAnsi="Arial" w:cs="Arial"/>
                <w:sz w:val="16"/>
                <w:szCs w:val="16"/>
              </w:rPr>
            </w:pPr>
            <w:proofErr w:type="spellStart"/>
            <w:r w:rsidRPr="00B628DB">
              <w:rPr>
                <w:rFonts w:ascii="Arial" w:hAnsi="Arial" w:cs="Arial"/>
                <w:sz w:val="16"/>
                <w:szCs w:val="16"/>
              </w:rPr>
              <w:t>Std</w:t>
            </w:r>
            <w:proofErr w:type="spellEnd"/>
            <w:r w:rsidRPr="00B628DB">
              <w:rPr>
                <w:rFonts w:ascii="Arial" w:hAnsi="Arial" w:cs="Arial"/>
                <w:sz w:val="16"/>
                <w:szCs w:val="16"/>
              </w:rPr>
              <w:t xml:space="preserve"> Deviation</w:t>
            </w:r>
          </w:p>
        </w:tc>
        <w:tc>
          <w:tcPr>
            <w:tcW w:w="839" w:type="dxa"/>
          </w:tcPr>
          <w:p w:rsidR="00B628DB" w:rsidRPr="00B628DB" w:rsidRDefault="00B628DB" w:rsidP="0031255B">
            <w:pPr>
              <w:spacing w:line="240" w:lineRule="auto"/>
              <w:ind w:left="0" w:firstLine="0"/>
              <w:jc w:val="left"/>
              <w:rPr>
                <w:rFonts w:ascii="Arial" w:hAnsi="Arial" w:cs="Arial"/>
                <w:sz w:val="16"/>
                <w:szCs w:val="16"/>
              </w:rPr>
            </w:pPr>
            <w:proofErr w:type="spellStart"/>
            <w:r w:rsidRPr="00B628DB">
              <w:rPr>
                <w:rFonts w:ascii="Arial" w:hAnsi="Arial" w:cs="Arial"/>
                <w:sz w:val="16"/>
                <w:szCs w:val="16"/>
              </w:rPr>
              <w:t>Std</w:t>
            </w:r>
            <w:proofErr w:type="spellEnd"/>
            <w:r w:rsidRPr="00B628DB">
              <w:rPr>
                <w:rFonts w:ascii="Arial" w:hAnsi="Arial" w:cs="Arial"/>
                <w:sz w:val="16"/>
                <w:szCs w:val="16"/>
              </w:rPr>
              <w:t xml:space="preserve"> </w:t>
            </w:r>
            <w:proofErr w:type="spellStart"/>
            <w:r w:rsidRPr="00B628DB">
              <w:rPr>
                <w:rFonts w:ascii="Arial" w:hAnsi="Arial" w:cs="Arial"/>
                <w:sz w:val="16"/>
                <w:szCs w:val="16"/>
              </w:rPr>
              <w:t>Eror</w:t>
            </w:r>
            <w:proofErr w:type="spellEnd"/>
          </w:p>
          <w:p w:rsidR="00B628DB" w:rsidRPr="00B628DB" w:rsidRDefault="00B628DB" w:rsidP="0031255B">
            <w:pPr>
              <w:spacing w:line="240" w:lineRule="auto"/>
              <w:ind w:left="0" w:firstLine="0"/>
              <w:jc w:val="left"/>
              <w:rPr>
                <w:rFonts w:ascii="Arial" w:hAnsi="Arial" w:cs="Arial"/>
                <w:sz w:val="16"/>
                <w:szCs w:val="16"/>
              </w:rPr>
            </w:pPr>
            <w:r w:rsidRPr="00B628DB">
              <w:rPr>
                <w:rFonts w:ascii="Arial" w:hAnsi="Arial" w:cs="Arial"/>
                <w:sz w:val="16"/>
                <w:szCs w:val="16"/>
              </w:rPr>
              <w:t>Mean</w:t>
            </w:r>
          </w:p>
        </w:tc>
        <w:tc>
          <w:tcPr>
            <w:tcW w:w="723" w:type="dxa"/>
          </w:tcPr>
          <w:p w:rsidR="00B628DB" w:rsidRPr="00B628DB" w:rsidRDefault="00B628DB" w:rsidP="0031255B">
            <w:pPr>
              <w:spacing w:line="240" w:lineRule="auto"/>
              <w:ind w:left="0" w:firstLine="0"/>
              <w:jc w:val="left"/>
              <w:rPr>
                <w:rFonts w:ascii="Arial" w:hAnsi="Arial" w:cs="Arial"/>
                <w:sz w:val="16"/>
                <w:szCs w:val="16"/>
              </w:rPr>
            </w:pPr>
            <w:r w:rsidRPr="00B628DB">
              <w:rPr>
                <w:rFonts w:ascii="Arial" w:hAnsi="Arial" w:cs="Arial"/>
                <w:sz w:val="16"/>
                <w:szCs w:val="16"/>
              </w:rPr>
              <w:t>P Value</w:t>
            </w:r>
          </w:p>
        </w:tc>
      </w:tr>
      <w:tr w:rsidR="00B628DB" w:rsidRPr="00B628DB" w:rsidTr="00B628DB">
        <w:trPr>
          <w:jc w:val="right"/>
        </w:trPr>
        <w:tc>
          <w:tcPr>
            <w:tcW w:w="1134" w:type="dxa"/>
          </w:tcPr>
          <w:p w:rsidR="00B628DB" w:rsidRPr="00B628DB" w:rsidRDefault="00B628DB" w:rsidP="0031255B">
            <w:pPr>
              <w:spacing w:line="240" w:lineRule="auto"/>
              <w:ind w:left="0" w:firstLine="0"/>
              <w:jc w:val="left"/>
              <w:rPr>
                <w:rFonts w:ascii="Arial" w:hAnsi="Arial" w:cs="Arial"/>
                <w:sz w:val="16"/>
                <w:szCs w:val="16"/>
              </w:rPr>
            </w:pPr>
            <w:r>
              <w:rPr>
                <w:rFonts w:ascii="Arial" w:hAnsi="Arial" w:cs="Arial"/>
                <w:sz w:val="16"/>
                <w:szCs w:val="16"/>
              </w:rPr>
              <w:t>Pretest</w:t>
            </w:r>
          </w:p>
        </w:tc>
        <w:tc>
          <w:tcPr>
            <w:tcW w:w="423" w:type="dxa"/>
          </w:tcPr>
          <w:p w:rsidR="00B628DB" w:rsidRPr="00B628DB" w:rsidRDefault="00B628DB" w:rsidP="0031255B">
            <w:pPr>
              <w:spacing w:line="240" w:lineRule="auto"/>
              <w:ind w:left="0" w:firstLine="0"/>
              <w:jc w:val="left"/>
              <w:rPr>
                <w:rFonts w:ascii="Arial" w:hAnsi="Arial" w:cs="Arial"/>
                <w:sz w:val="16"/>
                <w:szCs w:val="16"/>
              </w:rPr>
            </w:pPr>
            <w:r>
              <w:rPr>
                <w:rFonts w:ascii="Arial" w:hAnsi="Arial" w:cs="Arial"/>
                <w:sz w:val="16"/>
                <w:szCs w:val="16"/>
              </w:rPr>
              <w:t>15</w:t>
            </w:r>
          </w:p>
        </w:tc>
        <w:tc>
          <w:tcPr>
            <w:tcW w:w="634" w:type="dxa"/>
          </w:tcPr>
          <w:p w:rsidR="00B628DB" w:rsidRPr="00B628DB" w:rsidRDefault="00B628DB" w:rsidP="0031255B">
            <w:pPr>
              <w:spacing w:line="240" w:lineRule="auto"/>
              <w:ind w:left="0" w:firstLine="0"/>
              <w:jc w:val="left"/>
              <w:rPr>
                <w:rFonts w:ascii="Arial" w:hAnsi="Arial" w:cs="Arial"/>
                <w:sz w:val="16"/>
                <w:szCs w:val="16"/>
              </w:rPr>
            </w:pPr>
            <w:r>
              <w:rPr>
                <w:rFonts w:ascii="Arial" w:hAnsi="Arial" w:cs="Arial"/>
                <w:sz w:val="16"/>
                <w:szCs w:val="16"/>
              </w:rPr>
              <w:t>5.07</w:t>
            </w:r>
          </w:p>
        </w:tc>
        <w:tc>
          <w:tcPr>
            <w:tcW w:w="926" w:type="dxa"/>
          </w:tcPr>
          <w:p w:rsidR="00B628DB" w:rsidRPr="00B628DB" w:rsidRDefault="00B628DB" w:rsidP="0031255B">
            <w:pPr>
              <w:spacing w:line="240" w:lineRule="auto"/>
              <w:ind w:left="0" w:firstLine="0"/>
              <w:jc w:val="left"/>
              <w:rPr>
                <w:rFonts w:ascii="Arial" w:hAnsi="Arial" w:cs="Arial"/>
                <w:sz w:val="16"/>
                <w:szCs w:val="16"/>
              </w:rPr>
            </w:pPr>
            <w:r>
              <w:rPr>
                <w:rFonts w:ascii="Arial" w:hAnsi="Arial" w:cs="Arial"/>
                <w:sz w:val="16"/>
                <w:szCs w:val="16"/>
              </w:rPr>
              <w:t>1.486</w:t>
            </w:r>
          </w:p>
        </w:tc>
        <w:tc>
          <w:tcPr>
            <w:tcW w:w="839" w:type="dxa"/>
          </w:tcPr>
          <w:p w:rsidR="00B628DB" w:rsidRPr="00B628DB" w:rsidRDefault="00B628DB" w:rsidP="0031255B">
            <w:pPr>
              <w:spacing w:line="240" w:lineRule="auto"/>
              <w:ind w:left="0" w:firstLine="0"/>
              <w:jc w:val="left"/>
              <w:rPr>
                <w:rFonts w:ascii="Arial" w:hAnsi="Arial" w:cs="Arial"/>
                <w:sz w:val="16"/>
                <w:szCs w:val="16"/>
              </w:rPr>
            </w:pPr>
            <w:r>
              <w:rPr>
                <w:rFonts w:ascii="Arial" w:hAnsi="Arial" w:cs="Arial"/>
                <w:sz w:val="16"/>
                <w:szCs w:val="16"/>
              </w:rPr>
              <w:t>0.384</w:t>
            </w:r>
          </w:p>
        </w:tc>
        <w:tc>
          <w:tcPr>
            <w:tcW w:w="723" w:type="dxa"/>
            <w:vMerge w:val="restart"/>
          </w:tcPr>
          <w:p w:rsidR="00B628DB" w:rsidRPr="00B628DB" w:rsidRDefault="00B628DB" w:rsidP="00B628DB">
            <w:pPr>
              <w:spacing w:line="240" w:lineRule="auto"/>
              <w:ind w:left="0" w:firstLine="0"/>
              <w:jc w:val="center"/>
              <w:rPr>
                <w:rFonts w:ascii="Arial" w:hAnsi="Arial" w:cs="Arial"/>
                <w:sz w:val="16"/>
                <w:szCs w:val="16"/>
              </w:rPr>
            </w:pPr>
            <w:r>
              <w:rPr>
                <w:rFonts w:ascii="Arial" w:hAnsi="Arial" w:cs="Arial"/>
                <w:sz w:val="16"/>
                <w:szCs w:val="16"/>
              </w:rPr>
              <w:t>0.0001</w:t>
            </w:r>
          </w:p>
        </w:tc>
      </w:tr>
      <w:tr w:rsidR="00B628DB" w:rsidRPr="00B628DB" w:rsidTr="00B628DB">
        <w:trPr>
          <w:jc w:val="right"/>
        </w:trPr>
        <w:tc>
          <w:tcPr>
            <w:tcW w:w="1134" w:type="dxa"/>
          </w:tcPr>
          <w:p w:rsidR="00B628DB" w:rsidRPr="00B628DB" w:rsidRDefault="00B628DB" w:rsidP="0031255B">
            <w:pPr>
              <w:spacing w:line="240" w:lineRule="auto"/>
              <w:ind w:left="0" w:firstLine="0"/>
              <w:jc w:val="left"/>
              <w:rPr>
                <w:rFonts w:ascii="Arial" w:hAnsi="Arial" w:cs="Arial"/>
                <w:sz w:val="16"/>
                <w:szCs w:val="16"/>
              </w:rPr>
            </w:pPr>
            <w:proofErr w:type="spellStart"/>
            <w:r>
              <w:rPr>
                <w:rFonts w:ascii="Arial" w:hAnsi="Arial" w:cs="Arial"/>
                <w:sz w:val="16"/>
                <w:szCs w:val="16"/>
              </w:rPr>
              <w:t>Postest</w:t>
            </w:r>
            <w:proofErr w:type="spellEnd"/>
          </w:p>
        </w:tc>
        <w:tc>
          <w:tcPr>
            <w:tcW w:w="423" w:type="dxa"/>
          </w:tcPr>
          <w:p w:rsidR="00B628DB" w:rsidRPr="00B628DB" w:rsidRDefault="00B628DB" w:rsidP="0031255B">
            <w:pPr>
              <w:spacing w:line="240" w:lineRule="auto"/>
              <w:ind w:left="0" w:firstLine="0"/>
              <w:jc w:val="left"/>
              <w:rPr>
                <w:rFonts w:ascii="Arial" w:hAnsi="Arial" w:cs="Arial"/>
                <w:sz w:val="16"/>
                <w:szCs w:val="16"/>
              </w:rPr>
            </w:pPr>
            <w:r>
              <w:rPr>
                <w:rFonts w:ascii="Arial" w:hAnsi="Arial" w:cs="Arial"/>
                <w:sz w:val="16"/>
                <w:szCs w:val="16"/>
              </w:rPr>
              <w:t>15</w:t>
            </w:r>
          </w:p>
        </w:tc>
        <w:tc>
          <w:tcPr>
            <w:tcW w:w="634" w:type="dxa"/>
          </w:tcPr>
          <w:p w:rsidR="00B628DB" w:rsidRPr="00B628DB" w:rsidRDefault="00B628DB" w:rsidP="0031255B">
            <w:pPr>
              <w:spacing w:line="240" w:lineRule="auto"/>
              <w:ind w:left="0" w:firstLine="0"/>
              <w:jc w:val="left"/>
              <w:rPr>
                <w:rFonts w:ascii="Arial" w:hAnsi="Arial" w:cs="Arial"/>
                <w:sz w:val="16"/>
                <w:szCs w:val="16"/>
              </w:rPr>
            </w:pPr>
            <w:r>
              <w:rPr>
                <w:rFonts w:ascii="Arial" w:hAnsi="Arial" w:cs="Arial"/>
                <w:sz w:val="16"/>
                <w:szCs w:val="16"/>
              </w:rPr>
              <w:t>2.80</w:t>
            </w:r>
          </w:p>
        </w:tc>
        <w:tc>
          <w:tcPr>
            <w:tcW w:w="926" w:type="dxa"/>
          </w:tcPr>
          <w:p w:rsidR="00B628DB" w:rsidRPr="00B628DB" w:rsidRDefault="00B628DB" w:rsidP="0031255B">
            <w:pPr>
              <w:spacing w:line="240" w:lineRule="auto"/>
              <w:ind w:left="0" w:firstLine="0"/>
              <w:jc w:val="left"/>
              <w:rPr>
                <w:rFonts w:ascii="Arial" w:hAnsi="Arial" w:cs="Arial"/>
                <w:sz w:val="16"/>
                <w:szCs w:val="16"/>
              </w:rPr>
            </w:pPr>
            <w:r>
              <w:rPr>
                <w:rFonts w:ascii="Arial" w:hAnsi="Arial" w:cs="Arial"/>
                <w:sz w:val="16"/>
                <w:szCs w:val="16"/>
              </w:rPr>
              <w:t>1.014</w:t>
            </w:r>
          </w:p>
        </w:tc>
        <w:tc>
          <w:tcPr>
            <w:tcW w:w="839" w:type="dxa"/>
          </w:tcPr>
          <w:p w:rsidR="00B628DB" w:rsidRPr="00B628DB" w:rsidRDefault="00B628DB" w:rsidP="0031255B">
            <w:pPr>
              <w:spacing w:line="240" w:lineRule="auto"/>
              <w:ind w:left="0" w:firstLine="0"/>
              <w:jc w:val="left"/>
              <w:rPr>
                <w:rFonts w:ascii="Arial" w:hAnsi="Arial" w:cs="Arial"/>
                <w:sz w:val="16"/>
                <w:szCs w:val="16"/>
              </w:rPr>
            </w:pPr>
            <w:r>
              <w:rPr>
                <w:rFonts w:ascii="Arial" w:hAnsi="Arial" w:cs="Arial"/>
                <w:sz w:val="16"/>
                <w:szCs w:val="16"/>
              </w:rPr>
              <w:t>0.262</w:t>
            </w:r>
          </w:p>
        </w:tc>
        <w:tc>
          <w:tcPr>
            <w:tcW w:w="723" w:type="dxa"/>
            <w:vMerge/>
          </w:tcPr>
          <w:p w:rsidR="00B628DB" w:rsidRPr="00B628DB" w:rsidRDefault="00B628DB" w:rsidP="0031255B">
            <w:pPr>
              <w:spacing w:line="240" w:lineRule="auto"/>
              <w:ind w:left="0" w:firstLine="0"/>
              <w:jc w:val="left"/>
              <w:rPr>
                <w:rFonts w:ascii="Arial" w:hAnsi="Arial" w:cs="Arial"/>
                <w:sz w:val="16"/>
                <w:szCs w:val="16"/>
              </w:rPr>
            </w:pPr>
          </w:p>
        </w:tc>
      </w:tr>
    </w:tbl>
    <w:p w:rsidR="00B628DB" w:rsidRDefault="00B628DB" w:rsidP="0031255B">
      <w:pPr>
        <w:spacing w:line="240" w:lineRule="auto"/>
        <w:jc w:val="left"/>
        <w:rPr>
          <w:rFonts w:ascii="Arial" w:hAnsi="Arial" w:cs="Arial"/>
          <w:sz w:val="18"/>
          <w:szCs w:val="18"/>
        </w:rPr>
      </w:pPr>
    </w:p>
    <w:p w:rsidR="00E65D63" w:rsidRDefault="00E65D63" w:rsidP="00FB261F">
      <w:pPr>
        <w:spacing w:line="240" w:lineRule="auto"/>
        <w:ind w:left="0" w:firstLine="0"/>
        <w:rPr>
          <w:rFonts w:ascii="Arial" w:hAnsi="Arial" w:cs="Arial"/>
          <w:sz w:val="18"/>
          <w:szCs w:val="18"/>
          <w:lang w:val="en-US"/>
        </w:rPr>
      </w:pPr>
    </w:p>
    <w:p w:rsidR="009D12A1" w:rsidRDefault="00B628DB" w:rsidP="00FB261F">
      <w:pPr>
        <w:spacing w:line="240" w:lineRule="auto"/>
        <w:ind w:left="0" w:firstLine="0"/>
        <w:rPr>
          <w:rFonts w:ascii="Arial" w:hAnsi="Arial" w:cs="Arial"/>
          <w:sz w:val="18"/>
          <w:szCs w:val="18"/>
          <w:lang w:val="en-US"/>
        </w:rPr>
      </w:pPr>
      <w:proofErr w:type="spellStart"/>
      <w:r>
        <w:rPr>
          <w:rFonts w:ascii="Arial" w:hAnsi="Arial" w:cs="Arial"/>
          <w:sz w:val="18"/>
          <w:szCs w:val="18"/>
          <w:lang w:val="en-US"/>
        </w:rPr>
        <w:t>T</w:t>
      </w:r>
      <w:r w:rsidR="00945F74">
        <w:rPr>
          <w:rFonts w:ascii="Arial" w:hAnsi="Arial" w:cs="Arial"/>
          <w:sz w:val="18"/>
          <w:szCs w:val="18"/>
          <w:lang w:val="en-US"/>
        </w:rPr>
        <w:t>abel</w:t>
      </w:r>
      <w:proofErr w:type="spellEnd"/>
      <w:r>
        <w:rPr>
          <w:rFonts w:ascii="Arial" w:hAnsi="Arial" w:cs="Arial"/>
          <w:sz w:val="18"/>
          <w:szCs w:val="18"/>
          <w:lang w:val="en-US"/>
        </w:rPr>
        <w:t xml:space="preserve"> </w:t>
      </w:r>
      <w:proofErr w:type="spellStart"/>
      <w:r>
        <w:rPr>
          <w:rFonts w:ascii="Arial" w:hAnsi="Arial" w:cs="Arial"/>
          <w:sz w:val="18"/>
          <w:szCs w:val="18"/>
          <w:lang w:val="en-US"/>
        </w:rPr>
        <w:t>diatas</w:t>
      </w:r>
      <w:proofErr w:type="spellEnd"/>
      <w:r>
        <w:rPr>
          <w:rFonts w:ascii="Arial" w:hAnsi="Arial" w:cs="Arial"/>
          <w:sz w:val="18"/>
          <w:szCs w:val="18"/>
          <w:lang w:val="en-US"/>
        </w:rPr>
        <w:t xml:space="preserve"> </w:t>
      </w:r>
      <w:proofErr w:type="spellStart"/>
      <w:r>
        <w:rPr>
          <w:rFonts w:ascii="Arial" w:hAnsi="Arial" w:cs="Arial"/>
          <w:sz w:val="18"/>
          <w:szCs w:val="18"/>
          <w:lang w:val="en-US"/>
        </w:rPr>
        <w:t>didapatkan</w:t>
      </w:r>
      <w:proofErr w:type="spellEnd"/>
      <w:r>
        <w:rPr>
          <w:rFonts w:ascii="Arial" w:hAnsi="Arial" w:cs="Arial"/>
          <w:sz w:val="18"/>
          <w:szCs w:val="18"/>
          <w:lang w:val="en-US"/>
        </w:rPr>
        <w:t xml:space="preserve"> </w:t>
      </w:r>
      <w:proofErr w:type="spellStart"/>
      <w:r>
        <w:rPr>
          <w:rFonts w:ascii="Arial" w:hAnsi="Arial" w:cs="Arial"/>
          <w:sz w:val="18"/>
          <w:szCs w:val="18"/>
          <w:lang w:val="en-US"/>
        </w:rPr>
        <w:t>nilai</w:t>
      </w:r>
      <w:proofErr w:type="spellEnd"/>
      <w:r>
        <w:rPr>
          <w:rFonts w:ascii="Arial" w:hAnsi="Arial" w:cs="Arial"/>
          <w:sz w:val="18"/>
          <w:szCs w:val="18"/>
          <w:lang w:val="en-US"/>
        </w:rPr>
        <w:t xml:space="preserve"> rata-rata </w:t>
      </w:r>
      <w:proofErr w:type="spellStart"/>
      <w:r>
        <w:rPr>
          <w:rFonts w:ascii="Arial" w:hAnsi="Arial" w:cs="Arial"/>
          <w:sz w:val="18"/>
          <w:szCs w:val="18"/>
          <w:lang w:val="en-US"/>
        </w:rPr>
        <w:t>intensitas</w:t>
      </w:r>
      <w:proofErr w:type="spellEnd"/>
      <w:r>
        <w:rPr>
          <w:rFonts w:ascii="Arial" w:hAnsi="Arial" w:cs="Arial"/>
          <w:sz w:val="18"/>
          <w:szCs w:val="18"/>
          <w:lang w:val="en-US"/>
        </w:rPr>
        <w:t xml:space="preserve"> </w:t>
      </w:r>
      <w:proofErr w:type="spellStart"/>
      <w:r>
        <w:rPr>
          <w:rFonts w:ascii="Arial" w:hAnsi="Arial" w:cs="Arial"/>
          <w:sz w:val="18"/>
          <w:szCs w:val="18"/>
          <w:lang w:val="en-US"/>
        </w:rPr>
        <w:t>mual</w:t>
      </w:r>
      <w:proofErr w:type="spellEnd"/>
      <w:r>
        <w:rPr>
          <w:rFonts w:ascii="Arial" w:hAnsi="Arial" w:cs="Arial"/>
          <w:sz w:val="18"/>
          <w:szCs w:val="18"/>
          <w:lang w:val="en-US"/>
        </w:rPr>
        <w:t xml:space="preserve"> </w:t>
      </w:r>
      <w:proofErr w:type="spellStart"/>
      <w:r>
        <w:rPr>
          <w:rFonts w:ascii="Arial" w:hAnsi="Arial" w:cs="Arial"/>
          <w:sz w:val="18"/>
          <w:szCs w:val="18"/>
          <w:lang w:val="en-US"/>
        </w:rPr>
        <w:t>muntah</w:t>
      </w:r>
      <w:proofErr w:type="spellEnd"/>
      <w:r>
        <w:rPr>
          <w:rFonts w:ascii="Arial" w:hAnsi="Arial" w:cs="Arial"/>
          <w:sz w:val="18"/>
          <w:szCs w:val="18"/>
          <w:lang w:val="en-US"/>
        </w:rPr>
        <w:t xml:space="preserve"> </w:t>
      </w:r>
      <w:proofErr w:type="spellStart"/>
      <w:r>
        <w:rPr>
          <w:rFonts w:ascii="Arial" w:hAnsi="Arial" w:cs="Arial"/>
          <w:sz w:val="18"/>
          <w:szCs w:val="18"/>
          <w:lang w:val="en-US"/>
        </w:rPr>
        <w:t>sebelum</w:t>
      </w:r>
      <w:proofErr w:type="spellEnd"/>
      <w:r>
        <w:rPr>
          <w:rFonts w:ascii="Arial" w:hAnsi="Arial" w:cs="Arial"/>
          <w:sz w:val="18"/>
          <w:szCs w:val="18"/>
          <w:lang w:val="en-US"/>
        </w:rPr>
        <w:t xml:space="preserve"> </w:t>
      </w:r>
      <w:proofErr w:type="spellStart"/>
      <w:r>
        <w:rPr>
          <w:rFonts w:ascii="Arial" w:hAnsi="Arial" w:cs="Arial"/>
          <w:sz w:val="18"/>
          <w:szCs w:val="18"/>
          <w:lang w:val="en-US"/>
        </w:rPr>
        <w:t>diberikan</w:t>
      </w:r>
      <w:proofErr w:type="spellEnd"/>
      <w:r>
        <w:rPr>
          <w:rFonts w:ascii="Arial" w:hAnsi="Arial" w:cs="Arial"/>
          <w:sz w:val="18"/>
          <w:szCs w:val="18"/>
          <w:lang w:val="en-US"/>
        </w:rPr>
        <w:t xml:space="preserve"> </w:t>
      </w:r>
      <w:proofErr w:type="spellStart"/>
      <w:r>
        <w:rPr>
          <w:rFonts w:ascii="Arial" w:hAnsi="Arial" w:cs="Arial"/>
          <w:sz w:val="18"/>
          <w:szCs w:val="18"/>
          <w:lang w:val="en-US"/>
        </w:rPr>
        <w:t>aromaterapi</w:t>
      </w:r>
      <w:proofErr w:type="spellEnd"/>
      <w:r>
        <w:rPr>
          <w:rFonts w:ascii="Arial" w:hAnsi="Arial" w:cs="Arial"/>
          <w:sz w:val="18"/>
          <w:szCs w:val="18"/>
          <w:lang w:val="en-US"/>
        </w:rPr>
        <w:t xml:space="preserve"> </w:t>
      </w:r>
      <w:proofErr w:type="spellStart"/>
      <w:r>
        <w:rPr>
          <w:rFonts w:ascii="Arial" w:hAnsi="Arial" w:cs="Arial"/>
          <w:sz w:val="18"/>
          <w:szCs w:val="18"/>
          <w:lang w:val="en-US"/>
        </w:rPr>
        <w:t>jeruk</w:t>
      </w:r>
      <w:proofErr w:type="spellEnd"/>
      <w:r>
        <w:rPr>
          <w:rFonts w:ascii="Arial" w:hAnsi="Arial" w:cs="Arial"/>
          <w:sz w:val="18"/>
          <w:szCs w:val="18"/>
          <w:lang w:val="en-US"/>
        </w:rPr>
        <w:t xml:space="preserve"> </w:t>
      </w:r>
      <w:proofErr w:type="spellStart"/>
      <w:r>
        <w:rPr>
          <w:rFonts w:ascii="Arial" w:hAnsi="Arial" w:cs="Arial"/>
          <w:sz w:val="18"/>
          <w:szCs w:val="18"/>
          <w:lang w:val="en-US"/>
        </w:rPr>
        <w:t>adalah</w:t>
      </w:r>
      <w:proofErr w:type="spellEnd"/>
      <w:r>
        <w:rPr>
          <w:rFonts w:ascii="Arial" w:hAnsi="Arial" w:cs="Arial"/>
          <w:sz w:val="18"/>
          <w:szCs w:val="18"/>
          <w:lang w:val="en-US"/>
        </w:rPr>
        <w:t xml:space="preserve"> 5.07 </w:t>
      </w:r>
      <w:proofErr w:type="spellStart"/>
      <w:r>
        <w:rPr>
          <w:rFonts w:ascii="Arial" w:hAnsi="Arial" w:cs="Arial"/>
          <w:sz w:val="18"/>
          <w:szCs w:val="18"/>
          <w:lang w:val="en-US"/>
        </w:rPr>
        <w:t>dengan</w:t>
      </w:r>
      <w:proofErr w:type="spellEnd"/>
      <w:r>
        <w:rPr>
          <w:rFonts w:ascii="Arial" w:hAnsi="Arial" w:cs="Arial"/>
          <w:sz w:val="18"/>
          <w:szCs w:val="18"/>
          <w:lang w:val="en-US"/>
        </w:rPr>
        <w:t xml:space="preserve"> </w:t>
      </w:r>
      <w:proofErr w:type="spellStart"/>
      <w:r>
        <w:rPr>
          <w:rFonts w:ascii="Arial" w:hAnsi="Arial" w:cs="Arial"/>
          <w:sz w:val="18"/>
          <w:szCs w:val="18"/>
          <w:lang w:val="en-US"/>
        </w:rPr>
        <w:t>standar</w:t>
      </w:r>
      <w:proofErr w:type="spellEnd"/>
      <w:r>
        <w:rPr>
          <w:rFonts w:ascii="Arial" w:hAnsi="Arial" w:cs="Arial"/>
          <w:sz w:val="18"/>
          <w:szCs w:val="18"/>
          <w:lang w:val="en-US"/>
        </w:rPr>
        <w:t xml:space="preserve"> </w:t>
      </w:r>
      <w:proofErr w:type="spellStart"/>
      <w:r>
        <w:rPr>
          <w:rFonts w:ascii="Arial" w:hAnsi="Arial" w:cs="Arial"/>
          <w:sz w:val="18"/>
          <w:szCs w:val="18"/>
          <w:lang w:val="en-US"/>
        </w:rPr>
        <w:t>deviasi</w:t>
      </w:r>
      <w:proofErr w:type="spellEnd"/>
      <w:r>
        <w:rPr>
          <w:rFonts w:ascii="Arial" w:hAnsi="Arial" w:cs="Arial"/>
          <w:sz w:val="18"/>
          <w:szCs w:val="18"/>
          <w:lang w:val="en-US"/>
        </w:rPr>
        <w:t xml:space="preserve"> 1.486 </w:t>
      </w:r>
      <w:proofErr w:type="spellStart"/>
      <w:r>
        <w:rPr>
          <w:rFonts w:ascii="Arial" w:hAnsi="Arial" w:cs="Arial"/>
          <w:sz w:val="18"/>
          <w:szCs w:val="18"/>
          <w:lang w:val="en-US"/>
        </w:rPr>
        <w:t>dan</w:t>
      </w:r>
      <w:proofErr w:type="spellEnd"/>
      <w:r>
        <w:rPr>
          <w:rFonts w:ascii="Arial" w:hAnsi="Arial" w:cs="Arial"/>
          <w:sz w:val="18"/>
          <w:szCs w:val="18"/>
          <w:lang w:val="en-US"/>
        </w:rPr>
        <w:t xml:space="preserve"> 2.80 rata-rata </w:t>
      </w:r>
      <w:proofErr w:type="spellStart"/>
      <w:r>
        <w:rPr>
          <w:rFonts w:ascii="Arial" w:hAnsi="Arial" w:cs="Arial"/>
          <w:sz w:val="18"/>
          <w:szCs w:val="18"/>
          <w:lang w:val="en-US"/>
        </w:rPr>
        <w:t>intensitas</w:t>
      </w:r>
      <w:proofErr w:type="spellEnd"/>
      <w:r>
        <w:rPr>
          <w:rFonts w:ascii="Arial" w:hAnsi="Arial" w:cs="Arial"/>
          <w:sz w:val="18"/>
          <w:szCs w:val="18"/>
          <w:lang w:val="en-US"/>
        </w:rPr>
        <w:t xml:space="preserve"> </w:t>
      </w:r>
      <w:proofErr w:type="spellStart"/>
      <w:r>
        <w:rPr>
          <w:rFonts w:ascii="Arial" w:hAnsi="Arial" w:cs="Arial"/>
          <w:sz w:val="18"/>
          <w:szCs w:val="18"/>
          <w:lang w:val="en-US"/>
        </w:rPr>
        <w:t>mual</w:t>
      </w:r>
      <w:proofErr w:type="spellEnd"/>
      <w:r>
        <w:rPr>
          <w:rFonts w:ascii="Arial" w:hAnsi="Arial" w:cs="Arial"/>
          <w:sz w:val="18"/>
          <w:szCs w:val="18"/>
          <w:lang w:val="en-US"/>
        </w:rPr>
        <w:t xml:space="preserve"> </w:t>
      </w:r>
      <w:proofErr w:type="spellStart"/>
      <w:r>
        <w:rPr>
          <w:rFonts w:ascii="Arial" w:hAnsi="Arial" w:cs="Arial"/>
          <w:sz w:val="18"/>
          <w:szCs w:val="18"/>
          <w:lang w:val="en-US"/>
        </w:rPr>
        <w:t>muntah</w:t>
      </w:r>
      <w:proofErr w:type="spellEnd"/>
      <w:r>
        <w:rPr>
          <w:rFonts w:ascii="Arial" w:hAnsi="Arial" w:cs="Arial"/>
          <w:sz w:val="18"/>
          <w:szCs w:val="18"/>
          <w:lang w:val="en-US"/>
        </w:rPr>
        <w:t xml:space="preserve"> </w:t>
      </w:r>
      <w:proofErr w:type="spellStart"/>
      <w:r>
        <w:rPr>
          <w:rFonts w:ascii="Arial" w:hAnsi="Arial" w:cs="Arial"/>
          <w:sz w:val="18"/>
          <w:szCs w:val="18"/>
          <w:lang w:val="en-US"/>
        </w:rPr>
        <w:t>sesudah</w:t>
      </w:r>
      <w:proofErr w:type="spellEnd"/>
      <w:r>
        <w:rPr>
          <w:rFonts w:ascii="Arial" w:hAnsi="Arial" w:cs="Arial"/>
          <w:sz w:val="18"/>
          <w:szCs w:val="18"/>
          <w:lang w:val="en-US"/>
        </w:rPr>
        <w:t xml:space="preserve"> </w:t>
      </w:r>
      <w:proofErr w:type="spellStart"/>
      <w:r>
        <w:rPr>
          <w:rFonts w:ascii="Arial" w:hAnsi="Arial" w:cs="Arial"/>
          <w:sz w:val="18"/>
          <w:szCs w:val="18"/>
          <w:lang w:val="en-US"/>
        </w:rPr>
        <w:t>diberikan</w:t>
      </w:r>
      <w:proofErr w:type="spellEnd"/>
      <w:r>
        <w:rPr>
          <w:rFonts w:ascii="Arial" w:hAnsi="Arial" w:cs="Arial"/>
          <w:sz w:val="18"/>
          <w:szCs w:val="18"/>
          <w:lang w:val="en-US"/>
        </w:rPr>
        <w:t xml:space="preserve"> </w:t>
      </w:r>
      <w:proofErr w:type="spellStart"/>
      <w:r>
        <w:rPr>
          <w:rFonts w:ascii="Arial" w:hAnsi="Arial" w:cs="Arial"/>
          <w:sz w:val="18"/>
          <w:szCs w:val="18"/>
          <w:lang w:val="en-US"/>
        </w:rPr>
        <w:t>aromaterapi</w:t>
      </w:r>
      <w:proofErr w:type="spellEnd"/>
      <w:r>
        <w:rPr>
          <w:rFonts w:ascii="Arial" w:hAnsi="Arial" w:cs="Arial"/>
          <w:sz w:val="18"/>
          <w:szCs w:val="18"/>
          <w:lang w:val="en-US"/>
        </w:rPr>
        <w:t xml:space="preserve"> </w:t>
      </w:r>
      <w:proofErr w:type="spellStart"/>
      <w:r>
        <w:rPr>
          <w:rFonts w:ascii="Arial" w:hAnsi="Arial" w:cs="Arial"/>
          <w:sz w:val="18"/>
          <w:szCs w:val="18"/>
          <w:lang w:val="en-US"/>
        </w:rPr>
        <w:t>jeruk</w:t>
      </w:r>
      <w:proofErr w:type="spellEnd"/>
      <w:r>
        <w:rPr>
          <w:rFonts w:ascii="Arial" w:hAnsi="Arial" w:cs="Arial"/>
          <w:sz w:val="18"/>
          <w:szCs w:val="18"/>
          <w:lang w:val="en-US"/>
        </w:rPr>
        <w:t xml:space="preserve"> </w:t>
      </w:r>
      <w:proofErr w:type="spellStart"/>
      <w:r>
        <w:rPr>
          <w:rFonts w:ascii="Arial" w:hAnsi="Arial" w:cs="Arial"/>
          <w:sz w:val="18"/>
          <w:szCs w:val="18"/>
          <w:lang w:val="en-US"/>
        </w:rPr>
        <w:t>pada</w:t>
      </w:r>
      <w:proofErr w:type="spellEnd"/>
      <w:r>
        <w:rPr>
          <w:rFonts w:ascii="Arial" w:hAnsi="Arial" w:cs="Arial"/>
          <w:sz w:val="18"/>
          <w:szCs w:val="18"/>
          <w:lang w:val="en-US"/>
        </w:rPr>
        <w:t xml:space="preserve"> </w:t>
      </w:r>
      <w:proofErr w:type="spellStart"/>
      <w:r>
        <w:rPr>
          <w:rFonts w:ascii="Arial" w:hAnsi="Arial" w:cs="Arial"/>
          <w:sz w:val="18"/>
          <w:szCs w:val="18"/>
          <w:lang w:val="en-US"/>
        </w:rPr>
        <w:t>ibu</w:t>
      </w:r>
      <w:proofErr w:type="spellEnd"/>
      <w:r>
        <w:rPr>
          <w:rFonts w:ascii="Arial" w:hAnsi="Arial" w:cs="Arial"/>
          <w:sz w:val="18"/>
          <w:szCs w:val="18"/>
          <w:lang w:val="en-US"/>
        </w:rPr>
        <w:t xml:space="preserve"> </w:t>
      </w:r>
      <w:proofErr w:type="spellStart"/>
      <w:r>
        <w:rPr>
          <w:rFonts w:ascii="Arial" w:hAnsi="Arial" w:cs="Arial"/>
          <w:sz w:val="18"/>
          <w:szCs w:val="18"/>
          <w:lang w:val="en-US"/>
        </w:rPr>
        <w:t>hamil</w:t>
      </w:r>
      <w:proofErr w:type="spellEnd"/>
      <w:r>
        <w:rPr>
          <w:rFonts w:ascii="Arial" w:hAnsi="Arial" w:cs="Arial"/>
          <w:sz w:val="18"/>
          <w:szCs w:val="18"/>
          <w:lang w:val="en-US"/>
        </w:rPr>
        <w:t xml:space="preserve"> </w:t>
      </w:r>
      <w:proofErr w:type="spellStart"/>
      <w:r>
        <w:rPr>
          <w:rFonts w:ascii="Arial" w:hAnsi="Arial" w:cs="Arial"/>
          <w:sz w:val="18"/>
          <w:szCs w:val="18"/>
          <w:lang w:val="en-US"/>
        </w:rPr>
        <w:t>dengan</w:t>
      </w:r>
      <w:proofErr w:type="spellEnd"/>
      <w:r>
        <w:rPr>
          <w:rFonts w:ascii="Arial" w:hAnsi="Arial" w:cs="Arial"/>
          <w:sz w:val="18"/>
          <w:szCs w:val="18"/>
          <w:lang w:val="en-US"/>
        </w:rPr>
        <w:t xml:space="preserve"> </w:t>
      </w:r>
      <w:proofErr w:type="spellStart"/>
      <w:r>
        <w:rPr>
          <w:rFonts w:ascii="Arial" w:hAnsi="Arial" w:cs="Arial"/>
          <w:sz w:val="18"/>
          <w:szCs w:val="18"/>
          <w:lang w:val="en-US"/>
        </w:rPr>
        <w:t>standar</w:t>
      </w:r>
      <w:proofErr w:type="spellEnd"/>
      <w:r>
        <w:rPr>
          <w:rFonts w:ascii="Arial" w:hAnsi="Arial" w:cs="Arial"/>
          <w:sz w:val="18"/>
          <w:szCs w:val="18"/>
          <w:lang w:val="en-US"/>
        </w:rPr>
        <w:t xml:space="preserve"> </w:t>
      </w:r>
      <w:proofErr w:type="spellStart"/>
      <w:r>
        <w:rPr>
          <w:rFonts w:ascii="Arial" w:hAnsi="Arial" w:cs="Arial"/>
          <w:sz w:val="18"/>
          <w:szCs w:val="18"/>
          <w:lang w:val="en-US"/>
        </w:rPr>
        <w:t>deviasi</w:t>
      </w:r>
      <w:proofErr w:type="spellEnd"/>
      <w:r>
        <w:rPr>
          <w:rFonts w:ascii="Arial" w:hAnsi="Arial" w:cs="Arial"/>
          <w:sz w:val="18"/>
          <w:szCs w:val="18"/>
          <w:lang w:val="en-US"/>
        </w:rPr>
        <w:t xml:space="preserve"> 1.014, Analisa </w:t>
      </w:r>
      <w:proofErr w:type="spellStart"/>
      <w:r>
        <w:rPr>
          <w:rFonts w:ascii="Arial" w:hAnsi="Arial" w:cs="Arial"/>
          <w:sz w:val="18"/>
          <w:szCs w:val="18"/>
          <w:lang w:val="en-US"/>
        </w:rPr>
        <w:t>diperoleh</w:t>
      </w:r>
      <w:proofErr w:type="spellEnd"/>
      <w:r>
        <w:rPr>
          <w:rFonts w:ascii="Arial" w:hAnsi="Arial" w:cs="Arial"/>
          <w:sz w:val="18"/>
          <w:szCs w:val="18"/>
          <w:lang w:val="en-US"/>
        </w:rPr>
        <w:t xml:space="preserve"> p (0.0001) &lt; α (0.05).</w:t>
      </w:r>
    </w:p>
    <w:p w:rsidR="00945F74" w:rsidRDefault="00945F74" w:rsidP="00FB261F">
      <w:pPr>
        <w:spacing w:line="240" w:lineRule="auto"/>
        <w:ind w:left="0" w:firstLine="0"/>
        <w:rPr>
          <w:rFonts w:ascii="Arial" w:hAnsi="Arial" w:cs="Arial"/>
          <w:sz w:val="18"/>
          <w:szCs w:val="18"/>
          <w:lang w:val="en-US"/>
        </w:rPr>
      </w:pPr>
    </w:p>
    <w:p w:rsidR="00945F74" w:rsidRDefault="00945F74" w:rsidP="00FB261F">
      <w:pPr>
        <w:spacing w:line="240" w:lineRule="auto"/>
        <w:ind w:left="0" w:firstLine="0"/>
        <w:rPr>
          <w:rFonts w:ascii="Arial" w:hAnsi="Arial" w:cs="Arial"/>
          <w:sz w:val="18"/>
          <w:szCs w:val="18"/>
          <w:lang w:val="en-US"/>
        </w:rPr>
      </w:pPr>
      <w:proofErr w:type="spellStart"/>
      <w:r>
        <w:rPr>
          <w:rFonts w:ascii="Arial" w:hAnsi="Arial" w:cs="Arial"/>
          <w:sz w:val="18"/>
          <w:szCs w:val="18"/>
          <w:lang w:val="en-US"/>
        </w:rPr>
        <w:t>Berdasarkan</w:t>
      </w:r>
      <w:proofErr w:type="spellEnd"/>
      <w:r>
        <w:rPr>
          <w:rFonts w:ascii="Arial" w:hAnsi="Arial" w:cs="Arial"/>
          <w:sz w:val="18"/>
          <w:szCs w:val="18"/>
          <w:lang w:val="en-US"/>
        </w:rPr>
        <w:t xml:space="preserve"> </w:t>
      </w:r>
      <w:proofErr w:type="spellStart"/>
      <w:r>
        <w:rPr>
          <w:rFonts w:ascii="Arial" w:hAnsi="Arial" w:cs="Arial"/>
          <w:sz w:val="18"/>
          <w:szCs w:val="18"/>
          <w:lang w:val="en-US"/>
        </w:rPr>
        <w:t>penelitian</w:t>
      </w:r>
      <w:proofErr w:type="spellEnd"/>
      <w:r>
        <w:rPr>
          <w:rFonts w:ascii="Arial" w:hAnsi="Arial" w:cs="Arial"/>
          <w:sz w:val="18"/>
          <w:szCs w:val="18"/>
          <w:lang w:val="en-US"/>
        </w:rPr>
        <w:t xml:space="preserve"> </w:t>
      </w:r>
      <w:proofErr w:type="spellStart"/>
      <w:r>
        <w:rPr>
          <w:rFonts w:ascii="Arial" w:hAnsi="Arial" w:cs="Arial"/>
          <w:sz w:val="18"/>
          <w:szCs w:val="18"/>
          <w:lang w:val="en-US"/>
        </w:rPr>
        <w:t>terhadap</w:t>
      </w:r>
      <w:proofErr w:type="spellEnd"/>
      <w:r>
        <w:rPr>
          <w:rFonts w:ascii="Arial" w:hAnsi="Arial" w:cs="Arial"/>
          <w:sz w:val="18"/>
          <w:szCs w:val="18"/>
          <w:lang w:val="en-US"/>
        </w:rPr>
        <w:t xml:space="preserve"> 15 </w:t>
      </w:r>
      <w:proofErr w:type="spellStart"/>
      <w:r>
        <w:rPr>
          <w:rFonts w:ascii="Arial" w:hAnsi="Arial" w:cs="Arial"/>
          <w:sz w:val="18"/>
          <w:szCs w:val="18"/>
          <w:lang w:val="en-US"/>
        </w:rPr>
        <w:t>responden</w:t>
      </w:r>
      <w:proofErr w:type="spellEnd"/>
      <w:r>
        <w:rPr>
          <w:rFonts w:ascii="Arial" w:hAnsi="Arial" w:cs="Arial"/>
          <w:sz w:val="18"/>
          <w:szCs w:val="18"/>
          <w:lang w:val="en-US"/>
        </w:rPr>
        <w:t xml:space="preserve"> </w:t>
      </w:r>
      <w:proofErr w:type="spellStart"/>
      <w:r>
        <w:rPr>
          <w:rFonts w:ascii="Arial" w:hAnsi="Arial" w:cs="Arial"/>
          <w:sz w:val="18"/>
          <w:szCs w:val="18"/>
          <w:lang w:val="en-US"/>
        </w:rPr>
        <w:t>didapatkan</w:t>
      </w:r>
      <w:proofErr w:type="spellEnd"/>
      <w:r>
        <w:rPr>
          <w:rFonts w:ascii="Arial" w:hAnsi="Arial" w:cs="Arial"/>
          <w:sz w:val="18"/>
          <w:szCs w:val="18"/>
          <w:lang w:val="en-US"/>
        </w:rPr>
        <w:t xml:space="preserve"> </w:t>
      </w:r>
      <w:proofErr w:type="spellStart"/>
      <w:r>
        <w:rPr>
          <w:rFonts w:ascii="Arial" w:hAnsi="Arial" w:cs="Arial"/>
          <w:sz w:val="18"/>
          <w:szCs w:val="18"/>
          <w:lang w:val="en-US"/>
        </w:rPr>
        <w:t>bahwa</w:t>
      </w:r>
      <w:proofErr w:type="spellEnd"/>
      <w:r>
        <w:rPr>
          <w:rFonts w:ascii="Arial" w:hAnsi="Arial" w:cs="Arial"/>
          <w:sz w:val="18"/>
          <w:szCs w:val="18"/>
          <w:lang w:val="en-US"/>
        </w:rPr>
        <w:t xml:space="preserve"> </w:t>
      </w:r>
      <w:proofErr w:type="spellStart"/>
      <w:r>
        <w:rPr>
          <w:rFonts w:ascii="Arial" w:hAnsi="Arial" w:cs="Arial"/>
          <w:sz w:val="18"/>
          <w:szCs w:val="18"/>
          <w:lang w:val="en-US"/>
        </w:rPr>
        <w:t>terdapat</w:t>
      </w:r>
      <w:proofErr w:type="spellEnd"/>
      <w:r>
        <w:rPr>
          <w:rFonts w:ascii="Arial" w:hAnsi="Arial" w:cs="Arial"/>
          <w:sz w:val="18"/>
          <w:szCs w:val="18"/>
          <w:lang w:val="en-US"/>
        </w:rPr>
        <w:t xml:space="preserve"> </w:t>
      </w:r>
      <w:proofErr w:type="spellStart"/>
      <w:r>
        <w:rPr>
          <w:rFonts w:ascii="Arial" w:hAnsi="Arial" w:cs="Arial"/>
          <w:sz w:val="18"/>
          <w:szCs w:val="18"/>
          <w:lang w:val="en-US"/>
        </w:rPr>
        <w:t>perbedaan</w:t>
      </w:r>
      <w:proofErr w:type="spellEnd"/>
      <w:r>
        <w:rPr>
          <w:rFonts w:ascii="Arial" w:hAnsi="Arial" w:cs="Arial"/>
          <w:sz w:val="18"/>
          <w:szCs w:val="18"/>
          <w:lang w:val="en-US"/>
        </w:rPr>
        <w:t xml:space="preserve"> rasa </w:t>
      </w:r>
      <w:proofErr w:type="spellStart"/>
      <w:r>
        <w:rPr>
          <w:rFonts w:ascii="Arial" w:hAnsi="Arial" w:cs="Arial"/>
          <w:sz w:val="18"/>
          <w:szCs w:val="18"/>
          <w:lang w:val="en-US"/>
        </w:rPr>
        <w:t>mual</w:t>
      </w:r>
      <w:proofErr w:type="spellEnd"/>
      <w:r>
        <w:rPr>
          <w:rFonts w:ascii="Arial" w:hAnsi="Arial" w:cs="Arial"/>
          <w:sz w:val="18"/>
          <w:szCs w:val="18"/>
          <w:lang w:val="en-US"/>
        </w:rPr>
        <w:t xml:space="preserve"> </w:t>
      </w:r>
      <w:proofErr w:type="spellStart"/>
      <w:r>
        <w:rPr>
          <w:rFonts w:ascii="Arial" w:hAnsi="Arial" w:cs="Arial"/>
          <w:sz w:val="18"/>
          <w:szCs w:val="18"/>
          <w:lang w:val="en-US"/>
        </w:rPr>
        <w:t>antara</w:t>
      </w:r>
      <w:proofErr w:type="spellEnd"/>
      <w:r>
        <w:rPr>
          <w:rFonts w:ascii="Arial" w:hAnsi="Arial" w:cs="Arial"/>
          <w:sz w:val="18"/>
          <w:szCs w:val="18"/>
          <w:lang w:val="en-US"/>
        </w:rPr>
        <w:t xml:space="preserve"> </w:t>
      </w:r>
      <w:proofErr w:type="spellStart"/>
      <w:r>
        <w:rPr>
          <w:rFonts w:ascii="Arial" w:hAnsi="Arial" w:cs="Arial"/>
          <w:sz w:val="18"/>
          <w:szCs w:val="18"/>
          <w:lang w:val="en-US"/>
        </w:rPr>
        <w:t>sebelum</w:t>
      </w:r>
      <w:proofErr w:type="spellEnd"/>
      <w:r>
        <w:rPr>
          <w:rFonts w:ascii="Arial" w:hAnsi="Arial" w:cs="Arial"/>
          <w:sz w:val="18"/>
          <w:szCs w:val="18"/>
          <w:lang w:val="en-US"/>
        </w:rPr>
        <w:t xml:space="preserve"> </w:t>
      </w:r>
      <w:proofErr w:type="spellStart"/>
      <w:r>
        <w:rPr>
          <w:rFonts w:ascii="Arial" w:hAnsi="Arial" w:cs="Arial"/>
          <w:sz w:val="18"/>
          <w:szCs w:val="18"/>
          <w:lang w:val="en-US"/>
        </w:rPr>
        <w:t>diberikan</w:t>
      </w:r>
      <w:proofErr w:type="spellEnd"/>
      <w:r>
        <w:rPr>
          <w:rFonts w:ascii="Arial" w:hAnsi="Arial" w:cs="Arial"/>
          <w:sz w:val="18"/>
          <w:szCs w:val="18"/>
          <w:lang w:val="en-US"/>
        </w:rPr>
        <w:t xml:space="preserve"> </w:t>
      </w:r>
      <w:proofErr w:type="spellStart"/>
      <w:r>
        <w:rPr>
          <w:rFonts w:ascii="Arial" w:hAnsi="Arial" w:cs="Arial"/>
          <w:sz w:val="18"/>
          <w:szCs w:val="18"/>
          <w:lang w:val="en-US"/>
        </w:rPr>
        <w:t>aromaterapi</w:t>
      </w:r>
      <w:proofErr w:type="spellEnd"/>
      <w:r>
        <w:rPr>
          <w:rFonts w:ascii="Arial" w:hAnsi="Arial" w:cs="Arial"/>
          <w:sz w:val="18"/>
          <w:szCs w:val="18"/>
          <w:lang w:val="en-US"/>
        </w:rPr>
        <w:t xml:space="preserve"> </w:t>
      </w:r>
      <w:proofErr w:type="spellStart"/>
      <w:r>
        <w:rPr>
          <w:rFonts w:ascii="Arial" w:hAnsi="Arial" w:cs="Arial"/>
          <w:sz w:val="18"/>
          <w:szCs w:val="18"/>
          <w:lang w:val="en-US"/>
        </w:rPr>
        <w:t>jeruk</w:t>
      </w:r>
      <w:proofErr w:type="spellEnd"/>
      <w:r>
        <w:rPr>
          <w:rFonts w:ascii="Arial" w:hAnsi="Arial" w:cs="Arial"/>
          <w:sz w:val="18"/>
          <w:szCs w:val="18"/>
          <w:lang w:val="en-US"/>
        </w:rPr>
        <w:t xml:space="preserve"> </w:t>
      </w:r>
      <w:proofErr w:type="spellStart"/>
      <w:r>
        <w:rPr>
          <w:rFonts w:ascii="Arial" w:hAnsi="Arial" w:cs="Arial"/>
          <w:sz w:val="18"/>
          <w:szCs w:val="18"/>
          <w:lang w:val="en-US"/>
        </w:rPr>
        <w:t>dengan</w:t>
      </w:r>
      <w:proofErr w:type="spellEnd"/>
      <w:r>
        <w:rPr>
          <w:rFonts w:ascii="Arial" w:hAnsi="Arial" w:cs="Arial"/>
          <w:sz w:val="18"/>
          <w:szCs w:val="18"/>
          <w:lang w:val="en-US"/>
        </w:rPr>
        <w:t xml:space="preserve"> </w:t>
      </w:r>
      <w:proofErr w:type="spellStart"/>
      <w:r>
        <w:rPr>
          <w:rFonts w:ascii="Arial" w:hAnsi="Arial" w:cs="Arial"/>
          <w:sz w:val="18"/>
          <w:szCs w:val="18"/>
          <w:lang w:val="en-US"/>
        </w:rPr>
        <w:t>setelah</w:t>
      </w:r>
      <w:proofErr w:type="spellEnd"/>
      <w:r>
        <w:rPr>
          <w:rFonts w:ascii="Arial" w:hAnsi="Arial" w:cs="Arial"/>
          <w:sz w:val="18"/>
          <w:szCs w:val="18"/>
          <w:lang w:val="en-US"/>
        </w:rPr>
        <w:t xml:space="preserve"> </w:t>
      </w:r>
      <w:proofErr w:type="spellStart"/>
      <w:r>
        <w:rPr>
          <w:rFonts w:ascii="Arial" w:hAnsi="Arial" w:cs="Arial"/>
          <w:sz w:val="18"/>
          <w:szCs w:val="18"/>
          <w:lang w:val="en-US"/>
        </w:rPr>
        <w:t>diberikan</w:t>
      </w:r>
      <w:proofErr w:type="spellEnd"/>
      <w:r>
        <w:rPr>
          <w:rFonts w:ascii="Arial" w:hAnsi="Arial" w:cs="Arial"/>
          <w:sz w:val="18"/>
          <w:szCs w:val="18"/>
          <w:lang w:val="en-US"/>
        </w:rPr>
        <w:t xml:space="preserve"> </w:t>
      </w:r>
      <w:proofErr w:type="spellStart"/>
      <w:r>
        <w:rPr>
          <w:rFonts w:ascii="Arial" w:hAnsi="Arial" w:cs="Arial"/>
          <w:sz w:val="18"/>
          <w:szCs w:val="18"/>
          <w:lang w:val="en-US"/>
        </w:rPr>
        <w:t>aromaterapi</w:t>
      </w:r>
      <w:proofErr w:type="spellEnd"/>
      <w:r>
        <w:rPr>
          <w:rFonts w:ascii="Arial" w:hAnsi="Arial" w:cs="Arial"/>
          <w:sz w:val="18"/>
          <w:szCs w:val="18"/>
          <w:lang w:val="en-US"/>
        </w:rPr>
        <w:t xml:space="preserve"> </w:t>
      </w:r>
      <w:proofErr w:type="spellStart"/>
      <w:r>
        <w:rPr>
          <w:rFonts w:ascii="Arial" w:hAnsi="Arial" w:cs="Arial"/>
          <w:sz w:val="18"/>
          <w:szCs w:val="18"/>
          <w:lang w:val="en-US"/>
        </w:rPr>
        <w:t>jeruk</w:t>
      </w:r>
      <w:proofErr w:type="spellEnd"/>
      <w:r>
        <w:rPr>
          <w:rFonts w:ascii="Arial" w:hAnsi="Arial" w:cs="Arial"/>
          <w:sz w:val="18"/>
          <w:szCs w:val="18"/>
          <w:lang w:val="en-US"/>
        </w:rPr>
        <w:t>.</w:t>
      </w:r>
    </w:p>
    <w:p w:rsidR="00B628DB" w:rsidRPr="00B628DB" w:rsidRDefault="00B628DB" w:rsidP="00FB261F">
      <w:pPr>
        <w:spacing w:line="240" w:lineRule="auto"/>
        <w:ind w:left="0" w:firstLine="0"/>
        <w:rPr>
          <w:rFonts w:ascii="Arial" w:hAnsi="Arial" w:cs="Arial"/>
          <w:sz w:val="18"/>
          <w:szCs w:val="18"/>
          <w:lang w:val="en-US"/>
        </w:rPr>
      </w:pPr>
    </w:p>
    <w:p w:rsidR="0031255B" w:rsidRDefault="0031255B" w:rsidP="00FB261F">
      <w:pPr>
        <w:spacing w:line="240" w:lineRule="auto"/>
        <w:ind w:left="0" w:firstLine="0"/>
        <w:rPr>
          <w:rFonts w:ascii="Arial" w:hAnsi="Arial" w:cs="Arial"/>
          <w:sz w:val="18"/>
          <w:szCs w:val="18"/>
        </w:rPr>
      </w:pPr>
    </w:p>
    <w:p w:rsidR="00A80EAA" w:rsidRDefault="00A80EAA" w:rsidP="00A80EAA">
      <w:pPr>
        <w:spacing w:line="240" w:lineRule="auto"/>
        <w:ind w:left="0" w:firstLine="0"/>
        <w:rPr>
          <w:rFonts w:ascii="Arial" w:hAnsi="Arial" w:cs="Arial"/>
          <w:b/>
          <w:sz w:val="18"/>
          <w:szCs w:val="18"/>
        </w:rPr>
      </w:pPr>
      <w:r w:rsidRPr="009D12A1">
        <w:rPr>
          <w:rFonts w:ascii="Arial" w:hAnsi="Arial" w:cs="Arial"/>
          <w:b/>
          <w:sz w:val="18"/>
          <w:szCs w:val="18"/>
        </w:rPr>
        <w:t xml:space="preserve">PEMBAHASAN </w:t>
      </w:r>
    </w:p>
    <w:p w:rsidR="00945F74" w:rsidRDefault="00945F74" w:rsidP="00A80EAA">
      <w:pPr>
        <w:spacing w:line="240" w:lineRule="auto"/>
        <w:ind w:left="0" w:firstLine="0"/>
        <w:rPr>
          <w:rFonts w:ascii="Arial" w:hAnsi="Arial" w:cs="Arial"/>
          <w:b/>
          <w:sz w:val="18"/>
          <w:szCs w:val="18"/>
        </w:rPr>
      </w:pPr>
    </w:p>
    <w:p w:rsidR="00945F74" w:rsidRDefault="00945F74" w:rsidP="00945F74">
      <w:pPr>
        <w:spacing w:line="240" w:lineRule="auto"/>
        <w:ind w:left="0" w:firstLine="567"/>
        <w:rPr>
          <w:rFonts w:ascii="Arial" w:hAnsi="Arial" w:cs="Arial"/>
          <w:sz w:val="18"/>
          <w:szCs w:val="18"/>
          <w:lang w:val="en-US"/>
        </w:rPr>
      </w:pPr>
      <w:r w:rsidRPr="00945F74">
        <w:rPr>
          <w:rFonts w:ascii="Arial" w:hAnsi="Arial" w:cs="Arial"/>
          <w:sz w:val="18"/>
          <w:szCs w:val="18"/>
        </w:rPr>
        <w:t>Dari hasil penelitian didapatkan perbandingan rata-rata mual muntah sebelum dan sesudah diberikan  aroma terapi jeruk, sebelum diberikan  aroma terapi j</w:t>
      </w:r>
      <w:r>
        <w:rPr>
          <w:rFonts w:ascii="Arial" w:hAnsi="Arial" w:cs="Arial"/>
          <w:sz w:val="18"/>
          <w:szCs w:val="18"/>
        </w:rPr>
        <w:t>eruk rata-rata mual muntah 5.07</w:t>
      </w:r>
      <w:r>
        <w:rPr>
          <w:rFonts w:ascii="Arial" w:hAnsi="Arial" w:cs="Arial"/>
          <w:sz w:val="18"/>
          <w:szCs w:val="18"/>
          <w:lang w:val="en-US"/>
        </w:rPr>
        <w:t xml:space="preserve"> </w:t>
      </w:r>
      <w:proofErr w:type="spellStart"/>
      <w:r>
        <w:rPr>
          <w:rFonts w:ascii="Arial" w:hAnsi="Arial" w:cs="Arial"/>
          <w:sz w:val="18"/>
          <w:szCs w:val="18"/>
          <w:lang w:val="en-US"/>
        </w:rPr>
        <w:t>dengan</w:t>
      </w:r>
      <w:proofErr w:type="spellEnd"/>
      <w:r>
        <w:rPr>
          <w:rFonts w:ascii="Arial" w:hAnsi="Arial" w:cs="Arial"/>
          <w:sz w:val="18"/>
          <w:szCs w:val="18"/>
          <w:lang w:val="en-US"/>
        </w:rPr>
        <w:t xml:space="preserve"> </w:t>
      </w:r>
      <w:proofErr w:type="spellStart"/>
      <w:r>
        <w:rPr>
          <w:rFonts w:ascii="Arial" w:hAnsi="Arial" w:cs="Arial"/>
          <w:sz w:val="18"/>
          <w:szCs w:val="18"/>
          <w:lang w:val="en-US"/>
        </w:rPr>
        <w:t>standar</w:t>
      </w:r>
      <w:proofErr w:type="spellEnd"/>
      <w:r>
        <w:rPr>
          <w:rFonts w:ascii="Arial" w:hAnsi="Arial" w:cs="Arial"/>
          <w:sz w:val="18"/>
          <w:szCs w:val="18"/>
          <w:lang w:val="en-US"/>
        </w:rPr>
        <w:t xml:space="preserve"> </w:t>
      </w:r>
      <w:proofErr w:type="spellStart"/>
      <w:r>
        <w:rPr>
          <w:rFonts w:ascii="Arial" w:hAnsi="Arial" w:cs="Arial"/>
          <w:sz w:val="18"/>
          <w:szCs w:val="18"/>
          <w:lang w:val="en-US"/>
        </w:rPr>
        <w:t>deviasi</w:t>
      </w:r>
      <w:proofErr w:type="spellEnd"/>
      <w:r>
        <w:rPr>
          <w:rFonts w:ascii="Arial" w:hAnsi="Arial" w:cs="Arial"/>
          <w:sz w:val="18"/>
          <w:szCs w:val="18"/>
          <w:lang w:val="en-US"/>
        </w:rPr>
        <w:t xml:space="preserve"> 1.486</w:t>
      </w:r>
      <w:r w:rsidRPr="00945F74">
        <w:rPr>
          <w:rFonts w:ascii="Arial" w:hAnsi="Arial" w:cs="Arial"/>
          <w:sz w:val="18"/>
          <w:szCs w:val="18"/>
        </w:rPr>
        <w:t xml:space="preserve"> dan setelah diberikan aroma terapi jeruk </w:t>
      </w:r>
      <w:r>
        <w:rPr>
          <w:rFonts w:ascii="Arial" w:hAnsi="Arial" w:cs="Arial"/>
          <w:sz w:val="18"/>
          <w:szCs w:val="18"/>
        </w:rPr>
        <w:t>rata-rata sebesar 2.80 dengan standar deviasi 1.014</w:t>
      </w:r>
      <w:r>
        <w:rPr>
          <w:rFonts w:ascii="Arial" w:hAnsi="Arial" w:cs="Arial"/>
          <w:sz w:val="18"/>
          <w:szCs w:val="18"/>
          <w:lang w:val="en-US"/>
        </w:rPr>
        <w:t xml:space="preserve"> Analisa </w:t>
      </w:r>
      <w:proofErr w:type="spellStart"/>
      <w:r>
        <w:rPr>
          <w:rFonts w:ascii="Arial" w:hAnsi="Arial" w:cs="Arial"/>
          <w:sz w:val="18"/>
          <w:szCs w:val="18"/>
          <w:lang w:val="en-US"/>
        </w:rPr>
        <w:t>diperoleh</w:t>
      </w:r>
      <w:proofErr w:type="spellEnd"/>
      <w:r>
        <w:rPr>
          <w:rFonts w:ascii="Arial" w:hAnsi="Arial" w:cs="Arial"/>
          <w:sz w:val="18"/>
          <w:szCs w:val="18"/>
          <w:lang w:val="en-US"/>
        </w:rPr>
        <w:t xml:space="preserve"> p (0.0001) &lt; α (0.05).</w:t>
      </w:r>
    </w:p>
    <w:p w:rsidR="00945F74" w:rsidRDefault="00945F74" w:rsidP="00945F74">
      <w:pPr>
        <w:spacing w:line="240" w:lineRule="auto"/>
        <w:ind w:left="0" w:firstLine="567"/>
        <w:rPr>
          <w:rFonts w:ascii="Arial" w:hAnsi="Arial" w:cs="Arial"/>
          <w:sz w:val="18"/>
          <w:szCs w:val="18"/>
          <w:lang w:val="en-US"/>
        </w:rPr>
      </w:pPr>
      <w:r w:rsidRPr="00945F74">
        <w:rPr>
          <w:rFonts w:ascii="Arial" w:hAnsi="Arial" w:cs="Arial"/>
          <w:sz w:val="18"/>
          <w:szCs w:val="18"/>
        </w:rPr>
        <w:t>Hal tersebut menunjukan ada penurunan  rata-rata mual muntah sebelum dan sesudah diberikan  aroma terapi jeruk terhadap ibu hamil di BPM Deliana S  Jl. Nuri Raya No.210  Perumnas Sidumolyo Kota Pekanbaru Tahun 201</w:t>
      </w:r>
      <w:r w:rsidRPr="00945F74">
        <w:rPr>
          <w:rFonts w:ascii="Arial" w:hAnsi="Arial" w:cs="Arial"/>
          <w:sz w:val="18"/>
          <w:szCs w:val="18"/>
          <w:lang w:val="en-US"/>
        </w:rPr>
        <w:t>6</w:t>
      </w:r>
      <w:r w:rsidRPr="00945F74">
        <w:rPr>
          <w:rFonts w:ascii="Arial" w:hAnsi="Arial" w:cs="Arial"/>
          <w:sz w:val="18"/>
          <w:szCs w:val="18"/>
        </w:rPr>
        <w:t>.</w:t>
      </w:r>
    </w:p>
    <w:p w:rsidR="00945F74" w:rsidRPr="00945F74" w:rsidRDefault="00945F74" w:rsidP="00945F74">
      <w:pPr>
        <w:spacing w:line="240" w:lineRule="auto"/>
        <w:ind w:left="0" w:firstLine="567"/>
        <w:rPr>
          <w:rFonts w:ascii="Arial" w:hAnsi="Arial" w:cs="Arial"/>
          <w:sz w:val="18"/>
          <w:szCs w:val="18"/>
          <w:lang w:val="en-US"/>
        </w:rPr>
      </w:pPr>
      <w:r w:rsidRPr="00945F74">
        <w:rPr>
          <w:rFonts w:ascii="Arial" w:hAnsi="Arial" w:cs="Arial"/>
          <w:sz w:val="18"/>
          <w:szCs w:val="18"/>
        </w:rPr>
        <w:t xml:space="preserve">Hasil  penelitian diatas didukung dengan penelitian yang dilakukan oleh “Chittumma et al. (2007), Perbandingan Efektifitas Pemberian Aroma terapi jeruk Terhadap Penurunan Mual Muntah pada Ibu  hamil Trimester I,” yang menghasilkan, hasil analisis diperoleh Tingkat mual dan muntah dinilai menggunakan Rhodes Index. Aroma terapi jeruk secara signifikan  mengurangi skor mual  dan muntah secara berturut-turut, (p &lt; 0.05). </w:t>
      </w:r>
    </w:p>
    <w:p w:rsidR="00945F74" w:rsidRPr="00945F74" w:rsidRDefault="00945F74" w:rsidP="00945F74">
      <w:pPr>
        <w:pStyle w:val="ListParagraph"/>
        <w:spacing w:line="240" w:lineRule="auto"/>
        <w:ind w:left="0" w:firstLine="567"/>
        <w:rPr>
          <w:rFonts w:ascii="Arial" w:hAnsi="Arial" w:cs="Arial"/>
          <w:sz w:val="18"/>
          <w:szCs w:val="18"/>
        </w:rPr>
      </w:pPr>
      <w:r w:rsidRPr="00945F74">
        <w:rPr>
          <w:rFonts w:ascii="Arial" w:hAnsi="Arial" w:cs="Arial"/>
          <w:sz w:val="18"/>
          <w:szCs w:val="18"/>
        </w:rPr>
        <w:t>Rasa mual pada awal kehamilan dapat dikurangi dengan menggunakan terapi komplementer antara lain  dengan tanaman herbal atau tradisional yang bisa dilakukan dan mudah didapatkan seperti aroma terapi jeruk (Putri, 2009), dan teori ini terbukti bahwa pemberian aroma terapi jeruk efektif terhadap penurunan  mual muntah  pada ibu hamil.</w:t>
      </w:r>
    </w:p>
    <w:p w:rsidR="00945F74" w:rsidRDefault="00945F74" w:rsidP="00945F74">
      <w:pPr>
        <w:pStyle w:val="ListParagraph"/>
        <w:spacing w:line="240" w:lineRule="auto"/>
        <w:ind w:left="0" w:firstLine="567"/>
        <w:rPr>
          <w:rFonts w:ascii="Arial" w:hAnsi="Arial" w:cs="Arial"/>
          <w:sz w:val="18"/>
          <w:szCs w:val="18"/>
          <w:lang w:val="en-US"/>
        </w:rPr>
      </w:pPr>
      <w:r w:rsidRPr="00945F74">
        <w:rPr>
          <w:rFonts w:ascii="Arial" w:hAnsi="Arial" w:cs="Arial"/>
          <w:sz w:val="18"/>
          <w:szCs w:val="18"/>
        </w:rPr>
        <w:t>Berdasarkan uraian diatas penulis berasumsi bahwa adanya efektifitas penurunan mual muntah pada ibu hamil terhadap pemberian aroma terapi jeruk. Karena dari hasil penelitian didapatkan bahwa rata-rata nilai intensitas mual muntah ibu hamil menurun (8.00) terhadap aroma terapi jeruk</w:t>
      </w:r>
      <w:r w:rsidRPr="00945F74">
        <w:rPr>
          <w:rFonts w:ascii="Arial" w:hAnsi="Arial" w:cs="Arial"/>
          <w:sz w:val="18"/>
          <w:szCs w:val="18"/>
          <w:lang w:val="en-US"/>
        </w:rPr>
        <w:t>.</w:t>
      </w:r>
    </w:p>
    <w:p w:rsidR="00945F74" w:rsidRPr="00945F74" w:rsidRDefault="00945F74" w:rsidP="00945F74">
      <w:pPr>
        <w:pStyle w:val="ListParagraph"/>
        <w:spacing w:line="240" w:lineRule="auto"/>
        <w:ind w:left="0" w:firstLine="567"/>
        <w:rPr>
          <w:rFonts w:ascii="Arial" w:hAnsi="Arial" w:cs="Arial"/>
          <w:sz w:val="18"/>
          <w:szCs w:val="18"/>
        </w:rPr>
      </w:pPr>
      <w:r w:rsidRPr="00945F74">
        <w:rPr>
          <w:rFonts w:ascii="Arial" w:hAnsi="Arial" w:cs="Arial"/>
          <w:sz w:val="18"/>
          <w:szCs w:val="18"/>
        </w:rPr>
        <w:t xml:space="preserve">Oleh karena itu akan  lebih baik masyarakat khususnya ibu hamil mengatasi mual pada awal kehamilan dengan menggunakan terapi perlengkap non farmakologi terlebih dahulu, seperti aroma terapi jeruk. Aroma terapi jeruk dapat dikonsumsi dalam bentuk permen, air rebusan, teh, atau </w:t>
      </w:r>
      <w:proofErr w:type="spellStart"/>
      <w:r w:rsidRPr="00945F74">
        <w:rPr>
          <w:rFonts w:ascii="Arial" w:hAnsi="Arial" w:cs="Arial"/>
          <w:sz w:val="18"/>
          <w:szCs w:val="18"/>
          <w:lang w:val="en-US"/>
        </w:rPr>
        <w:t>menggunakan</w:t>
      </w:r>
      <w:proofErr w:type="spellEnd"/>
      <w:r w:rsidRPr="00945F74">
        <w:rPr>
          <w:rFonts w:ascii="Arial" w:hAnsi="Arial" w:cs="Arial"/>
          <w:sz w:val="18"/>
          <w:szCs w:val="18"/>
        </w:rPr>
        <w:t xml:space="preserve"> </w:t>
      </w:r>
      <w:proofErr w:type="spellStart"/>
      <w:r w:rsidRPr="00945F74">
        <w:rPr>
          <w:rFonts w:ascii="Arial" w:hAnsi="Arial" w:cs="Arial"/>
          <w:sz w:val="18"/>
          <w:szCs w:val="18"/>
          <w:lang w:val="en-US"/>
        </w:rPr>
        <w:t>terapi</w:t>
      </w:r>
      <w:proofErr w:type="spellEnd"/>
      <w:r w:rsidRPr="00945F74">
        <w:rPr>
          <w:rFonts w:ascii="Arial" w:hAnsi="Arial" w:cs="Arial"/>
          <w:sz w:val="18"/>
          <w:szCs w:val="18"/>
          <w:lang w:val="en-US"/>
        </w:rPr>
        <w:t xml:space="preserve"> </w:t>
      </w:r>
      <w:proofErr w:type="spellStart"/>
      <w:r w:rsidRPr="00945F74">
        <w:rPr>
          <w:rFonts w:ascii="Arial" w:hAnsi="Arial" w:cs="Arial"/>
          <w:sz w:val="18"/>
          <w:szCs w:val="18"/>
          <w:lang w:val="en-US"/>
        </w:rPr>
        <w:t>hirup</w:t>
      </w:r>
      <w:proofErr w:type="spellEnd"/>
      <w:r w:rsidRPr="00945F74">
        <w:rPr>
          <w:rFonts w:ascii="Arial" w:hAnsi="Arial" w:cs="Arial"/>
          <w:sz w:val="18"/>
          <w:szCs w:val="18"/>
          <w:lang w:val="en-US"/>
        </w:rPr>
        <w:t xml:space="preserve"> </w:t>
      </w:r>
      <w:proofErr w:type="spellStart"/>
      <w:r w:rsidRPr="00945F74">
        <w:rPr>
          <w:rFonts w:ascii="Arial" w:hAnsi="Arial" w:cs="Arial"/>
          <w:sz w:val="18"/>
          <w:szCs w:val="18"/>
          <w:lang w:val="en-US"/>
        </w:rPr>
        <w:t>dalam</w:t>
      </w:r>
      <w:proofErr w:type="spellEnd"/>
      <w:r w:rsidRPr="00945F74">
        <w:rPr>
          <w:rFonts w:ascii="Arial" w:hAnsi="Arial" w:cs="Arial"/>
          <w:sz w:val="18"/>
          <w:szCs w:val="18"/>
        </w:rPr>
        <w:t xml:space="preserve"> bentuk aroma terapi jeruk </w:t>
      </w:r>
      <w:r w:rsidRPr="00945F74">
        <w:rPr>
          <w:rFonts w:ascii="Arial" w:hAnsi="Arial" w:cs="Arial"/>
          <w:sz w:val="18"/>
          <w:szCs w:val="18"/>
          <w:lang w:val="en-US"/>
        </w:rPr>
        <w:t xml:space="preserve">yang </w:t>
      </w:r>
      <w:proofErr w:type="spellStart"/>
      <w:r w:rsidRPr="00945F74">
        <w:rPr>
          <w:rFonts w:ascii="Arial" w:hAnsi="Arial" w:cs="Arial"/>
          <w:sz w:val="18"/>
          <w:szCs w:val="18"/>
          <w:lang w:val="en-US"/>
        </w:rPr>
        <w:t>sudah</w:t>
      </w:r>
      <w:proofErr w:type="spellEnd"/>
      <w:r w:rsidRPr="00945F74">
        <w:rPr>
          <w:rFonts w:ascii="Arial" w:hAnsi="Arial" w:cs="Arial"/>
          <w:sz w:val="18"/>
          <w:szCs w:val="18"/>
          <w:lang w:val="en-US"/>
        </w:rPr>
        <w:t xml:space="preserve"> </w:t>
      </w:r>
      <w:proofErr w:type="spellStart"/>
      <w:r w:rsidRPr="00945F74">
        <w:rPr>
          <w:rFonts w:ascii="Arial" w:hAnsi="Arial" w:cs="Arial"/>
          <w:sz w:val="18"/>
          <w:szCs w:val="18"/>
          <w:lang w:val="en-US"/>
        </w:rPr>
        <w:t>banyak</w:t>
      </w:r>
      <w:proofErr w:type="spellEnd"/>
      <w:r w:rsidRPr="00945F74">
        <w:rPr>
          <w:rFonts w:ascii="Arial" w:hAnsi="Arial" w:cs="Arial"/>
          <w:sz w:val="18"/>
          <w:szCs w:val="18"/>
          <w:lang w:val="en-US"/>
        </w:rPr>
        <w:t xml:space="preserve"> </w:t>
      </w:r>
      <w:proofErr w:type="spellStart"/>
      <w:r w:rsidRPr="00945F74">
        <w:rPr>
          <w:rFonts w:ascii="Arial" w:hAnsi="Arial" w:cs="Arial"/>
          <w:sz w:val="18"/>
          <w:szCs w:val="18"/>
          <w:lang w:val="en-US"/>
        </w:rPr>
        <w:t>dijual</w:t>
      </w:r>
      <w:proofErr w:type="spellEnd"/>
      <w:r w:rsidRPr="00945F74">
        <w:rPr>
          <w:rFonts w:ascii="Arial" w:hAnsi="Arial" w:cs="Arial"/>
          <w:sz w:val="18"/>
          <w:szCs w:val="18"/>
          <w:lang w:val="en-US"/>
        </w:rPr>
        <w:t xml:space="preserve"> di took </w:t>
      </w:r>
      <w:proofErr w:type="spellStart"/>
      <w:r w:rsidRPr="00945F74">
        <w:rPr>
          <w:rFonts w:ascii="Arial" w:hAnsi="Arial" w:cs="Arial"/>
          <w:sz w:val="18"/>
          <w:szCs w:val="18"/>
          <w:lang w:val="en-US"/>
        </w:rPr>
        <w:t>took</w:t>
      </w:r>
      <w:proofErr w:type="spellEnd"/>
      <w:r w:rsidRPr="00945F74">
        <w:rPr>
          <w:rFonts w:ascii="Arial" w:hAnsi="Arial" w:cs="Arial"/>
          <w:sz w:val="18"/>
          <w:szCs w:val="18"/>
          <w:lang w:val="en-US"/>
        </w:rPr>
        <w:t xml:space="preserve"> </w:t>
      </w:r>
      <w:proofErr w:type="spellStart"/>
      <w:r w:rsidRPr="00945F74">
        <w:rPr>
          <w:rFonts w:ascii="Arial" w:hAnsi="Arial" w:cs="Arial"/>
          <w:sz w:val="18"/>
          <w:szCs w:val="18"/>
          <w:lang w:val="en-US"/>
        </w:rPr>
        <w:t>kosmetik</w:t>
      </w:r>
      <w:proofErr w:type="spellEnd"/>
      <w:r w:rsidRPr="00945F74">
        <w:rPr>
          <w:rFonts w:ascii="Arial" w:hAnsi="Arial" w:cs="Arial"/>
          <w:sz w:val="18"/>
          <w:szCs w:val="18"/>
        </w:rPr>
        <w:t>. Diharapkan dengan adanya penelitian ini bisa memberikan manfaat dan menambah pengetahuan serta ibu hamil mampu mengapllikasikan tentang cara mengatasi mual muntah secara tradisional khususnya pada ibu hamil trimester I.</w:t>
      </w:r>
    </w:p>
    <w:p w:rsidR="001823E1" w:rsidRPr="009D12A1" w:rsidRDefault="001823E1" w:rsidP="001823E1">
      <w:pPr>
        <w:spacing w:line="240" w:lineRule="auto"/>
        <w:rPr>
          <w:rFonts w:ascii="Arial" w:hAnsi="Arial" w:cs="Arial"/>
          <w:color w:val="FF0000"/>
          <w:sz w:val="18"/>
          <w:szCs w:val="18"/>
        </w:rPr>
      </w:pPr>
    </w:p>
    <w:p w:rsidR="001823E1" w:rsidRDefault="001823E1" w:rsidP="001823E1">
      <w:pPr>
        <w:spacing w:line="240" w:lineRule="auto"/>
        <w:rPr>
          <w:rFonts w:ascii="Arial" w:hAnsi="Arial" w:cs="Arial"/>
          <w:b/>
          <w:sz w:val="18"/>
          <w:szCs w:val="18"/>
        </w:rPr>
      </w:pPr>
      <w:r w:rsidRPr="009D12A1">
        <w:rPr>
          <w:rFonts w:ascii="Arial" w:hAnsi="Arial" w:cs="Arial"/>
          <w:b/>
          <w:sz w:val="18"/>
          <w:szCs w:val="18"/>
        </w:rPr>
        <w:t>KESIMPULAN</w:t>
      </w:r>
    </w:p>
    <w:p w:rsidR="001823E1" w:rsidRPr="00C012A4" w:rsidRDefault="00C012A4" w:rsidP="00C012A4">
      <w:pPr>
        <w:pStyle w:val="ListParagraph"/>
        <w:autoSpaceDE w:val="0"/>
        <w:autoSpaceDN w:val="0"/>
        <w:adjustRightInd w:val="0"/>
        <w:spacing w:line="240" w:lineRule="auto"/>
        <w:ind w:left="0" w:firstLine="284"/>
        <w:rPr>
          <w:rFonts w:ascii="Arial" w:hAnsi="Arial" w:cs="Arial"/>
          <w:sz w:val="18"/>
          <w:szCs w:val="24"/>
        </w:rPr>
      </w:pPr>
      <w:proofErr w:type="spellStart"/>
      <w:r>
        <w:rPr>
          <w:rFonts w:ascii="Arial" w:hAnsi="Arial" w:cs="Arial"/>
          <w:sz w:val="18"/>
          <w:szCs w:val="24"/>
          <w:lang w:val="en-US"/>
        </w:rPr>
        <w:t>Terdapat</w:t>
      </w:r>
      <w:proofErr w:type="spellEnd"/>
      <w:r w:rsidR="00945F74" w:rsidRPr="00945F74">
        <w:rPr>
          <w:rFonts w:ascii="Arial" w:hAnsi="Arial" w:cs="Arial"/>
          <w:sz w:val="18"/>
          <w:szCs w:val="24"/>
        </w:rPr>
        <w:t xml:space="preserve"> efektifitas pemberian </w:t>
      </w:r>
      <w:r w:rsidR="00945F74">
        <w:rPr>
          <w:rFonts w:ascii="Arial" w:hAnsi="Arial" w:cs="Arial"/>
          <w:sz w:val="18"/>
          <w:szCs w:val="24"/>
        </w:rPr>
        <w:t xml:space="preserve">aroma terapi jeruk terhadap </w:t>
      </w:r>
      <w:proofErr w:type="gramStart"/>
      <w:r w:rsidR="00945F74">
        <w:rPr>
          <w:rFonts w:ascii="Arial" w:hAnsi="Arial" w:cs="Arial"/>
          <w:sz w:val="18"/>
          <w:szCs w:val="24"/>
        </w:rPr>
        <w:t>pen</w:t>
      </w:r>
      <w:r w:rsidR="00945F74" w:rsidRPr="00945F74">
        <w:rPr>
          <w:rFonts w:ascii="Arial" w:hAnsi="Arial" w:cs="Arial"/>
          <w:sz w:val="18"/>
          <w:szCs w:val="24"/>
        </w:rPr>
        <w:t>urunan  mual</w:t>
      </w:r>
      <w:proofErr w:type="gramEnd"/>
      <w:r w:rsidR="00945F74" w:rsidRPr="00945F74">
        <w:rPr>
          <w:rFonts w:ascii="Arial" w:hAnsi="Arial" w:cs="Arial"/>
          <w:sz w:val="18"/>
          <w:szCs w:val="24"/>
        </w:rPr>
        <w:t xml:space="preserve"> muntah  pada i</w:t>
      </w:r>
      <w:r w:rsidR="00945F74">
        <w:rPr>
          <w:rFonts w:ascii="Arial" w:hAnsi="Arial" w:cs="Arial"/>
          <w:sz w:val="18"/>
          <w:szCs w:val="24"/>
        </w:rPr>
        <w:t xml:space="preserve">bu hamil trimester I, dari </w:t>
      </w:r>
      <w:r w:rsidR="00945F74">
        <w:rPr>
          <w:rFonts w:ascii="Arial" w:hAnsi="Arial" w:cs="Arial"/>
          <w:sz w:val="18"/>
          <w:szCs w:val="24"/>
          <w:lang w:val="en-US"/>
        </w:rPr>
        <w:t>15</w:t>
      </w:r>
      <w:r w:rsidR="00945F74" w:rsidRPr="00945F74">
        <w:rPr>
          <w:rFonts w:ascii="Arial" w:hAnsi="Arial" w:cs="Arial"/>
          <w:sz w:val="18"/>
          <w:szCs w:val="24"/>
        </w:rPr>
        <w:t xml:space="preserve"> ibu hamil didpatkan hasil Mean Rank pretest </w:t>
      </w:r>
      <w:r w:rsidR="00945F74">
        <w:rPr>
          <w:rFonts w:ascii="Arial" w:hAnsi="Arial" w:cs="Arial"/>
          <w:sz w:val="18"/>
          <w:szCs w:val="24"/>
          <w:lang w:val="en-US"/>
        </w:rPr>
        <w:t xml:space="preserve">5.07 </w:t>
      </w:r>
      <w:proofErr w:type="spellStart"/>
      <w:r>
        <w:rPr>
          <w:rFonts w:ascii="Arial" w:hAnsi="Arial" w:cs="Arial"/>
          <w:sz w:val="18"/>
          <w:szCs w:val="24"/>
          <w:lang w:val="en-US"/>
        </w:rPr>
        <w:t>dengan</w:t>
      </w:r>
      <w:proofErr w:type="spellEnd"/>
      <w:r>
        <w:rPr>
          <w:rFonts w:ascii="Arial" w:hAnsi="Arial" w:cs="Arial"/>
          <w:sz w:val="18"/>
          <w:szCs w:val="24"/>
          <w:lang w:val="en-US"/>
        </w:rPr>
        <w:t xml:space="preserve"> </w:t>
      </w:r>
      <w:proofErr w:type="spellStart"/>
      <w:r>
        <w:rPr>
          <w:rFonts w:ascii="Arial" w:hAnsi="Arial" w:cs="Arial"/>
          <w:sz w:val="18"/>
          <w:szCs w:val="24"/>
          <w:lang w:val="en-US"/>
        </w:rPr>
        <w:t>standar</w:t>
      </w:r>
      <w:proofErr w:type="spellEnd"/>
      <w:r>
        <w:rPr>
          <w:rFonts w:ascii="Arial" w:hAnsi="Arial" w:cs="Arial"/>
          <w:sz w:val="18"/>
          <w:szCs w:val="24"/>
          <w:lang w:val="en-US"/>
        </w:rPr>
        <w:t xml:space="preserve"> </w:t>
      </w:r>
      <w:proofErr w:type="spellStart"/>
      <w:r>
        <w:rPr>
          <w:rFonts w:ascii="Arial" w:hAnsi="Arial" w:cs="Arial"/>
          <w:sz w:val="18"/>
          <w:szCs w:val="24"/>
          <w:lang w:val="en-US"/>
        </w:rPr>
        <w:t>deviasi</w:t>
      </w:r>
      <w:proofErr w:type="spellEnd"/>
      <w:r>
        <w:rPr>
          <w:rFonts w:ascii="Arial" w:hAnsi="Arial" w:cs="Arial"/>
          <w:sz w:val="18"/>
          <w:szCs w:val="24"/>
          <w:lang w:val="en-US"/>
        </w:rPr>
        <w:t xml:space="preserve"> 1.486 </w:t>
      </w:r>
      <w:r w:rsidR="00945F74" w:rsidRPr="00945F74">
        <w:rPr>
          <w:rFonts w:ascii="Arial" w:hAnsi="Arial" w:cs="Arial"/>
          <w:sz w:val="18"/>
          <w:szCs w:val="24"/>
        </w:rPr>
        <w:t>dan posttest</w:t>
      </w:r>
      <w:r w:rsidR="00945F74">
        <w:rPr>
          <w:rFonts w:ascii="Arial" w:hAnsi="Arial" w:cs="Arial"/>
          <w:sz w:val="18"/>
          <w:szCs w:val="24"/>
          <w:lang w:val="en-US"/>
        </w:rPr>
        <w:t xml:space="preserve"> 2.80</w:t>
      </w:r>
      <w:r>
        <w:rPr>
          <w:rFonts w:ascii="Arial" w:hAnsi="Arial" w:cs="Arial"/>
          <w:sz w:val="18"/>
          <w:szCs w:val="24"/>
          <w:lang w:val="en-US"/>
        </w:rPr>
        <w:t xml:space="preserve"> </w:t>
      </w:r>
      <w:proofErr w:type="spellStart"/>
      <w:r>
        <w:rPr>
          <w:rFonts w:ascii="Arial" w:hAnsi="Arial" w:cs="Arial"/>
          <w:sz w:val="18"/>
          <w:szCs w:val="24"/>
          <w:lang w:val="en-US"/>
        </w:rPr>
        <w:t>dengan</w:t>
      </w:r>
      <w:proofErr w:type="spellEnd"/>
      <w:r>
        <w:rPr>
          <w:rFonts w:ascii="Arial" w:hAnsi="Arial" w:cs="Arial"/>
          <w:sz w:val="18"/>
          <w:szCs w:val="24"/>
          <w:lang w:val="en-US"/>
        </w:rPr>
        <w:t xml:space="preserve"> </w:t>
      </w:r>
      <w:proofErr w:type="spellStart"/>
      <w:r>
        <w:rPr>
          <w:rFonts w:ascii="Arial" w:hAnsi="Arial" w:cs="Arial"/>
          <w:sz w:val="18"/>
          <w:szCs w:val="24"/>
          <w:lang w:val="en-US"/>
        </w:rPr>
        <w:t>standar</w:t>
      </w:r>
      <w:proofErr w:type="spellEnd"/>
      <w:r>
        <w:rPr>
          <w:rFonts w:ascii="Arial" w:hAnsi="Arial" w:cs="Arial"/>
          <w:sz w:val="18"/>
          <w:szCs w:val="24"/>
          <w:lang w:val="en-US"/>
        </w:rPr>
        <w:t xml:space="preserve"> </w:t>
      </w:r>
      <w:proofErr w:type="spellStart"/>
      <w:r>
        <w:rPr>
          <w:rFonts w:ascii="Arial" w:hAnsi="Arial" w:cs="Arial"/>
          <w:sz w:val="18"/>
          <w:szCs w:val="24"/>
          <w:lang w:val="en-US"/>
        </w:rPr>
        <w:t>deviasi</w:t>
      </w:r>
      <w:proofErr w:type="spellEnd"/>
      <w:r>
        <w:rPr>
          <w:rFonts w:ascii="Arial" w:hAnsi="Arial" w:cs="Arial"/>
          <w:sz w:val="18"/>
          <w:szCs w:val="24"/>
          <w:lang w:val="en-US"/>
        </w:rPr>
        <w:t xml:space="preserve"> 1.014</w:t>
      </w:r>
      <w:r w:rsidR="00945F74" w:rsidRPr="00945F74">
        <w:rPr>
          <w:rFonts w:ascii="Arial" w:hAnsi="Arial" w:cs="Arial"/>
          <w:sz w:val="18"/>
          <w:szCs w:val="24"/>
        </w:rPr>
        <w:t>.</w:t>
      </w:r>
    </w:p>
    <w:p w:rsidR="00C012A4" w:rsidRDefault="00C012A4" w:rsidP="00C012A4">
      <w:pPr>
        <w:spacing w:line="240" w:lineRule="auto"/>
        <w:rPr>
          <w:rFonts w:ascii="Arial" w:hAnsi="Arial" w:cs="Arial"/>
          <w:b/>
          <w:sz w:val="18"/>
          <w:szCs w:val="18"/>
        </w:rPr>
      </w:pPr>
    </w:p>
    <w:p w:rsidR="00E65D63" w:rsidRDefault="00E65D63" w:rsidP="00C012A4">
      <w:pPr>
        <w:spacing w:line="240" w:lineRule="auto"/>
        <w:rPr>
          <w:rFonts w:ascii="Arial" w:hAnsi="Arial" w:cs="Arial"/>
          <w:b/>
          <w:sz w:val="18"/>
          <w:szCs w:val="18"/>
        </w:rPr>
      </w:pPr>
    </w:p>
    <w:p w:rsidR="00C012A4" w:rsidRDefault="001823E1" w:rsidP="00C012A4">
      <w:pPr>
        <w:spacing w:line="240" w:lineRule="auto"/>
        <w:rPr>
          <w:rFonts w:ascii="Arial" w:hAnsi="Arial" w:cs="Arial"/>
          <w:b/>
          <w:sz w:val="18"/>
          <w:szCs w:val="18"/>
          <w:lang w:val="en-US"/>
        </w:rPr>
      </w:pPr>
      <w:r w:rsidRPr="009D12A1">
        <w:rPr>
          <w:rFonts w:ascii="Arial" w:hAnsi="Arial" w:cs="Arial"/>
          <w:b/>
          <w:sz w:val="18"/>
          <w:szCs w:val="18"/>
        </w:rPr>
        <w:t>SARAN</w:t>
      </w:r>
      <w:r w:rsidR="00C012A4">
        <w:rPr>
          <w:rFonts w:ascii="Arial" w:hAnsi="Arial" w:cs="Arial"/>
          <w:b/>
          <w:sz w:val="18"/>
          <w:szCs w:val="18"/>
          <w:lang w:val="en-US"/>
        </w:rPr>
        <w:t xml:space="preserve"> </w:t>
      </w:r>
    </w:p>
    <w:p w:rsidR="001823E1" w:rsidRDefault="00C012A4" w:rsidP="00C012A4">
      <w:pPr>
        <w:spacing w:line="240" w:lineRule="auto"/>
        <w:ind w:left="0" w:firstLine="0"/>
        <w:rPr>
          <w:rFonts w:ascii="Arial" w:hAnsi="Arial" w:cs="Arial"/>
          <w:sz w:val="18"/>
          <w:szCs w:val="24"/>
          <w:lang w:val="en-US"/>
        </w:rPr>
      </w:pPr>
      <w:r w:rsidRPr="00C012A4">
        <w:rPr>
          <w:rFonts w:ascii="Arial" w:hAnsi="Arial" w:cs="Arial"/>
          <w:sz w:val="18"/>
          <w:szCs w:val="24"/>
        </w:rPr>
        <w:lastRenderedPageBreak/>
        <w:t>Perlu di</w:t>
      </w:r>
      <w:r>
        <w:rPr>
          <w:rFonts w:ascii="Arial" w:hAnsi="Arial" w:cs="Arial"/>
          <w:sz w:val="18"/>
          <w:szCs w:val="24"/>
        </w:rPr>
        <w:t>tingkatkan pemberian  informasi</w:t>
      </w:r>
      <w:r>
        <w:rPr>
          <w:rFonts w:ascii="Arial" w:hAnsi="Arial" w:cs="Arial"/>
          <w:sz w:val="18"/>
          <w:szCs w:val="24"/>
          <w:lang w:val="en-US"/>
        </w:rPr>
        <w:t xml:space="preserve"> </w:t>
      </w:r>
      <w:r w:rsidRPr="00C012A4">
        <w:rPr>
          <w:rFonts w:ascii="Arial" w:hAnsi="Arial" w:cs="Arial"/>
          <w:sz w:val="18"/>
          <w:szCs w:val="24"/>
        </w:rPr>
        <w:t>mengenai jenis t</w:t>
      </w:r>
      <w:r>
        <w:rPr>
          <w:rFonts w:ascii="Arial" w:hAnsi="Arial" w:cs="Arial"/>
          <w:sz w:val="18"/>
          <w:szCs w:val="24"/>
        </w:rPr>
        <w:t>erapi pelengkap non farmakologi</w:t>
      </w:r>
      <w:r>
        <w:rPr>
          <w:rFonts w:ascii="Arial" w:hAnsi="Arial" w:cs="Arial"/>
          <w:sz w:val="18"/>
          <w:szCs w:val="24"/>
          <w:lang w:val="en-US"/>
        </w:rPr>
        <w:t xml:space="preserve"> </w:t>
      </w:r>
      <w:r w:rsidRPr="00C012A4">
        <w:rPr>
          <w:rFonts w:ascii="Arial" w:hAnsi="Arial" w:cs="Arial"/>
          <w:sz w:val="18"/>
          <w:szCs w:val="24"/>
        </w:rPr>
        <w:t>salah satuny</w:t>
      </w:r>
      <w:r>
        <w:rPr>
          <w:rFonts w:ascii="Arial" w:hAnsi="Arial" w:cs="Arial"/>
          <w:sz w:val="18"/>
          <w:szCs w:val="24"/>
        </w:rPr>
        <w:t>a dengan pemberian aroma terapi</w:t>
      </w:r>
      <w:r>
        <w:rPr>
          <w:rFonts w:ascii="Arial" w:hAnsi="Arial" w:cs="Arial"/>
          <w:sz w:val="18"/>
          <w:szCs w:val="24"/>
          <w:lang w:val="en-US"/>
        </w:rPr>
        <w:t xml:space="preserve"> </w:t>
      </w:r>
      <w:r w:rsidRPr="00C012A4">
        <w:rPr>
          <w:rFonts w:ascii="Arial" w:hAnsi="Arial" w:cs="Arial"/>
          <w:sz w:val="18"/>
          <w:szCs w:val="24"/>
        </w:rPr>
        <w:t>jeruk dan dip</w:t>
      </w:r>
      <w:r>
        <w:rPr>
          <w:rFonts w:ascii="Arial" w:hAnsi="Arial" w:cs="Arial"/>
          <w:sz w:val="18"/>
          <w:szCs w:val="24"/>
        </w:rPr>
        <w:t>erdalam lagi tentang intervensi</w:t>
      </w:r>
      <w:r>
        <w:rPr>
          <w:rFonts w:ascii="Arial" w:hAnsi="Arial" w:cs="Arial"/>
          <w:sz w:val="18"/>
          <w:szCs w:val="24"/>
          <w:lang w:val="en-US"/>
        </w:rPr>
        <w:t xml:space="preserve"> </w:t>
      </w:r>
      <w:r w:rsidRPr="00C012A4">
        <w:rPr>
          <w:rFonts w:ascii="Arial" w:hAnsi="Arial" w:cs="Arial"/>
          <w:sz w:val="18"/>
          <w:szCs w:val="24"/>
        </w:rPr>
        <w:t>pemberian t</w:t>
      </w:r>
      <w:r>
        <w:rPr>
          <w:rFonts w:ascii="Arial" w:hAnsi="Arial" w:cs="Arial"/>
          <w:sz w:val="18"/>
          <w:szCs w:val="24"/>
        </w:rPr>
        <w:t>erapi pelengkap non farmakologi</w:t>
      </w:r>
      <w:r>
        <w:rPr>
          <w:rFonts w:ascii="Arial" w:hAnsi="Arial" w:cs="Arial"/>
          <w:sz w:val="18"/>
          <w:szCs w:val="24"/>
          <w:lang w:val="en-US"/>
        </w:rPr>
        <w:t xml:space="preserve"> </w:t>
      </w:r>
      <w:r w:rsidRPr="00C012A4">
        <w:rPr>
          <w:rFonts w:ascii="Arial" w:hAnsi="Arial" w:cs="Arial"/>
          <w:sz w:val="18"/>
          <w:szCs w:val="24"/>
        </w:rPr>
        <w:t>salah satunya aroma terapi jeruk</w:t>
      </w:r>
      <w:r>
        <w:rPr>
          <w:rFonts w:ascii="Arial" w:hAnsi="Arial" w:cs="Arial"/>
          <w:sz w:val="18"/>
          <w:szCs w:val="24"/>
          <w:lang w:val="en-US"/>
        </w:rPr>
        <w:t xml:space="preserve"> </w:t>
      </w:r>
    </w:p>
    <w:p w:rsidR="00C012A4" w:rsidRDefault="00C012A4" w:rsidP="00C012A4">
      <w:pPr>
        <w:spacing w:line="240" w:lineRule="auto"/>
        <w:ind w:left="0" w:firstLine="0"/>
        <w:rPr>
          <w:rFonts w:ascii="Arial" w:hAnsi="Arial" w:cs="Arial"/>
          <w:sz w:val="18"/>
          <w:szCs w:val="24"/>
          <w:lang w:val="en-US"/>
        </w:rPr>
      </w:pPr>
    </w:p>
    <w:p w:rsidR="00C012A4" w:rsidRPr="00C012A4" w:rsidRDefault="00C012A4" w:rsidP="00BA15D9">
      <w:pPr>
        <w:pStyle w:val="ListParagraph"/>
        <w:autoSpaceDE w:val="0"/>
        <w:autoSpaceDN w:val="0"/>
        <w:adjustRightInd w:val="0"/>
        <w:spacing w:line="240" w:lineRule="auto"/>
        <w:ind w:left="0" w:firstLine="0"/>
        <w:rPr>
          <w:rFonts w:ascii="Arial" w:hAnsi="Arial" w:cs="Arial"/>
          <w:sz w:val="18"/>
          <w:szCs w:val="18"/>
        </w:rPr>
      </w:pPr>
      <w:r w:rsidRPr="00C012A4">
        <w:rPr>
          <w:rFonts w:ascii="Arial" w:hAnsi="Arial" w:cs="Arial"/>
          <w:sz w:val="18"/>
          <w:szCs w:val="18"/>
        </w:rPr>
        <w:t xml:space="preserve">Hasil penelitian ini dapat dijadikan sebagai data, informasi dan </w:t>
      </w:r>
      <w:r w:rsidRPr="00C012A4">
        <w:rPr>
          <w:rFonts w:ascii="Arial" w:hAnsi="Arial" w:cs="Arial"/>
          <w:i/>
          <w:sz w:val="18"/>
          <w:szCs w:val="18"/>
        </w:rPr>
        <w:t>evidence based</w:t>
      </w:r>
      <w:r w:rsidRPr="00C012A4">
        <w:rPr>
          <w:rFonts w:ascii="Arial" w:hAnsi="Arial" w:cs="Arial"/>
          <w:sz w:val="18"/>
          <w:szCs w:val="18"/>
        </w:rPr>
        <w:t xml:space="preserve"> untuk melaksanakan penelitian lebih lanjut dan perlu dikembangkan oleh penelitian  lain. Selain  itu untuk melakukan penelitian selanjutnya dapat dilakukan dengan melakukan penelitian dengan  judul  perbandingan efektifitas pemberian aroma terapi jeruk yang dikombinasikan dengan </w:t>
      </w:r>
      <w:proofErr w:type="spellStart"/>
      <w:r w:rsidRPr="00C012A4">
        <w:rPr>
          <w:rFonts w:ascii="Arial" w:hAnsi="Arial" w:cs="Arial"/>
          <w:sz w:val="18"/>
          <w:szCs w:val="18"/>
          <w:lang w:val="en-US"/>
        </w:rPr>
        <w:t>pemberian</w:t>
      </w:r>
      <w:proofErr w:type="spellEnd"/>
      <w:r w:rsidRPr="00C012A4">
        <w:rPr>
          <w:rFonts w:ascii="Arial" w:hAnsi="Arial" w:cs="Arial"/>
          <w:sz w:val="18"/>
          <w:szCs w:val="18"/>
          <w:lang w:val="en-US"/>
        </w:rPr>
        <w:t xml:space="preserve"> </w:t>
      </w:r>
      <w:r w:rsidRPr="00C012A4">
        <w:rPr>
          <w:rFonts w:ascii="Arial" w:hAnsi="Arial" w:cs="Arial"/>
          <w:sz w:val="18"/>
          <w:szCs w:val="18"/>
        </w:rPr>
        <w:t>vitamin</w:t>
      </w:r>
      <w:r w:rsidRPr="00C012A4">
        <w:rPr>
          <w:rFonts w:ascii="Arial" w:hAnsi="Arial" w:cs="Arial"/>
          <w:sz w:val="18"/>
          <w:szCs w:val="18"/>
          <w:lang w:val="en-US"/>
        </w:rPr>
        <w:t xml:space="preserve"> B6</w:t>
      </w:r>
      <w:r w:rsidRPr="00C012A4">
        <w:rPr>
          <w:rFonts w:ascii="Arial" w:hAnsi="Arial" w:cs="Arial"/>
          <w:sz w:val="18"/>
          <w:szCs w:val="18"/>
        </w:rPr>
        <w:t xml:space="preserve">  terh</w:t>
      </w:r>
      <w:r w:rsidRPr="00C012A4">
        <w:rPr>
          <w:rFonts w:ascii="Arial" w:hAnsi="Arial" w:cs="Arial"/>
          <w:sz w:val="18"/>
          <w:szCs w:val="18"/>
          <w:lang w:val="en-US"/>
        </w:rPr>
        <w:t>a</w:t>
      </w:r>
      <w:r w:rsidRPr="00C012A4">
        <w:rPr>
          <w:rFonts w:ascii="Arial" w:hAnsi="Arial" w:cs="Arial"/>
          <w:sz w:val="18"/>
          <w:szCs w:val="18"/>
        </w:rPr>
        <w:t>dap penurunan mual muntah pada ibu hamil trimester I.</w:t>
      </w:r>
    </w:p>
    <w:p w:rsidR="00C012A4" w:rsidRDefault="00C012A4" w:rsidP="00C012A4">
      <w:pPr>
        <w:spacing w:line="240" w:lineRule="auto"/>
        <w:ind w:left="0" w:firstLine="0"/>
        <w:rPr>
          <w:rFonts w:ascii="Arial" w:hAnsi="Arial" w:cs="Arial"/>
          <w:sz w:val="18"/>
          <w:szCs w:val="24"/>
          <w:lang w:val="en-US"/>
        </w:rPr>
      </w:pPr>
    </w:p>
    <w:p w:rsidR="00C012A4" w:rsidRPr="00C012A4" w:rsidRDefault="00C012A4" w:rsidP="00C012A4">
      <w:pPr>
        <w:spacing w:line="240" w:lineRule="auto"/>
        <w:ind w:left="0" w:firstLine="0"/>
        <w:rPr>
          <w:rFonts w:ascii="Arial" w:hAnsi="Arial" w:cs="Arial"/>
          <w:b/>
          <w:sz w:val="12"/>
          <w:szCs w:val="18"/>
          <w:lang w:val="en-US"/>
        </w:rPr>
      </w:pPr>
    </w:p>
    <w:p w:rsidR="001823E1" w:rsidRPr="009D12A1" w:rsidRDefault="001823E1" w:rsidP="001823E1">
      <w:pPr>
        <w:spacing w:line="240" w:lineRule="auto"/>
        <w:rPr>
          <w:rFonts w:ascii="Arial" w:hAnsi="Arial" w:cs="Arial"/>
          <w:b/>
          <w:sz w:val="18"/>
          <w:szCs w:val="18"/>
        </w:rPr>
      </w:pPr>
      <w:r w:rsidRPr="009D12A1">
        <w:rPr>
          <w:rFonts w:ascii="Arial" w:hAnsi="Arial" w:cs="Arial"/>
          <w:b/>
          <w:sz w:val="18"/>
          <w:szCs w:val="18"/>
        </w:rPr>
        <w:t>DAFTAR PUSTAKA</w:t>
      </w:r>
    </w:p>
    <w:p w:rsidR="00BA15D9" w:rsidRPr="00BA15D9" w:rsidRDefault="00E65D63" w:rsidP="00BA15D9">
      <w:pPr>
        <w:tabs>
          <w:tab w:val="left" w:pos="1080"/>
        </w:tabs>
        <w:spacing w:line="240" w:lineRule="auto"/>
        <w:ind w:left="284" w:hanging="284"/>
        <w:rPr>
          <w:rStyle w:val="fullpost"/>
          <w:rFonts w:ascii="Arial" w:hAnsi="Arial" w:cs="Arial"/>
          <w:sz w:val="18"/>
          <w:szCs w:val="18"/>
        </w:rPr>
      </w:pPr>
      <w:r>
        <w:rPr>
          <w:rStyle w:val="fullpost"/>
          <w:rFonts w:ascii="Arial" w:hAnsi="Arial" w:cs="Arial"/>
          <w:sz w:val="18"/>
          <w:szCs w:val="18"/>
        </w:rPr>
        <w:t>Damayanti, D. A. R. (2015</w:t>
      </w:r>
      <w:r w:rsidR="00BA15D9" w:rsidRPr="00BA15D9">
        <w:rPr>
          <w:rStyle w:val="fullpost"/>
          <w:rFonts w:ascii="Arial" w:hAnsi="Arial" w:cs="Arial"/>
          <w:sz w:val="18"/>
          <w:szCs w:val="18"/>
        </w:rPr>
        <w:t xml:space="preserve">). Pengaruh pemberian aromaterapi jeruk dengan penurunan rasa mual pada gravid trimester satu di Puskesmas Kecamatan Jagakarsa Jakarta Selatan. Diperoleh pada tanggal 14 Mei 2012 dari </w:t>
      </w:r>
      <w:r w:rsidR="00BA15D9" w:rsidRPr="00BA15D9">
        <w:rPr>
          <w:rStyle w:val="fullpost"/>
          <w:rFonts w:ascii="Arial" w:hAnsi="Arial" w:cs="Arial"/>
          <w:i/>
          <w:sz w:val="18"/>
          <w:szCs w:val="18"/>
        </w:rPr>
        <w:t>http://</w:t>
      </w:r>
      <w:r w:rsidR="00BA15D9" w:rsidRPr="00BA15D9">
        <w:rPr>
          <w:rFonts w:ascii="Arial" w:hAnsi="Arial" w:cs="Arial"/>
          <w:i/>
          <w:sz w:val="18"/>
          <w:szCs w:val="18"/>
          <w:shd w:val="clear" w:color="auto" w:fill="FFFFFF"/>
        </w:rPr>
        <w:t>www.library.upnvj.ac.id/pdf/3keperawatanpdf/207312042/bab1.pdf</w:t>
      </w:r>
    </w:p>
    <w:p w:rsidR="00BA15D9" w:rsidRPr="00BA15D9" w:rsidRDefault="00BA15D9" w:rsidP="00BA15D9">
      <w:pPr>
        <w:spacing w:line="240" w:lineRule="auto"/>
        <w:rPr>
          <w:rStyle w:val="fullpost"/>
          <w:rFonts w:ascii="Arial" w:hAnsi="Arial" w:cs="Arial"/>
          <w:sz w:val="18"/>
          <w:szCs w:val="18"/>
        </w:rPr>
      </w:pPr>
      <w:r w:rsidRPr="00BA15D9">
        <w:rPr>
          <w:rFonts w:ascii="Arial" w:hAnsi="Arial" w:cs="Arial"/>
          <w:sz w:val="18"/>
          <w:szCs w:val="18"/>
        </w:rPr>
        <w:t xml:space="preserve">Maulana, M. (2008). </w:t>
      </w:r>
      <w:r w:rsidRPr="00BA15D9">
        <w:rPr>
          <w:rFonts w:ascii="Arial" w:hAnsi="Arial" w:cs="Arial"/>
          <w:i/>
          <w:sz w:val="18"/>
          <w:szCs w:val="18"/>
        </w:rPr>
        <w:t>Penyakit kehamilan dan pengobatannya</w:t>
      </w:r>
      <w:r w:rsidRPr="00BA15D9">
        <w:rPr>
          <w:rFonts w:ascii="Arial" w:hAnsi="Arial" w:cs="Arial"/>
          <w:sz w:val="18"/>
          <w:szCs w:val="18"/>
        </w:rPr>
        <w:t>. Jogjakarta: Katahati.</w:t>
      </w:r>
    </w:p>
    <w:p w:rsidR="00BA15D9" w:rsidRPr="00BA15D9" w:rsidRDefault="00E65D63" w:rsidP="00BA15D9">
      <w:pPr>
        <w:tabs>
          <w:tab w:val="left" w:pos="1080"/>
        </w:tabs>
        <w:spacing w:line="240" w:lineRule="auto"/>
        <w:ind w:left="284" w:hanging="284"/>
        <w:rPr>
          <w:rStyle w:val="fullpost"/>
          <w:rFonts w:ascii="Arial" w:hAnsi="Arial" w:cs="Arial"/>
          <w:sz w:val="18"/>
          <w:szCs w:val="18"/>
        </w:rPr>
      </w:pPr>
      <w:r>
        <w:rPr>
          <w:rStyle w:val="fullpost"/>
          <w:rFonts w:ascii="Arial" w:hAnsi="Arial" w:cs="Arial"/>
          <w:sz w:val="18"/>
          <w:szCs w:val="18"/>
        </w:rPr>
        <w:t>Neil, W. R. (2014</w:t>
      </w:r>
      <w:r w:rsidR="00BA15D9" w:rsidRPr="00BA15D9">
        <w:rPr>
          <w:rStyle w:val="fullpost"/>
          <w:rFonts w:ascii="Arial" w:hAnsi="Arial" w:cs="Arial"/>
          <w:sz w:val="18"/>
          <w:szCs w:val="18"/>
        </w:rPr>
        <w:t xml:space="preserve">). </w:t>
      </w:r>
      <w:r w:rsidR="00BA15D9" w:rsidRPr="00BA15D9">
        <w:rPr>
          <w:rStyle w:val="fullpost"/>
          <w:rFonts w:ascii="Arial" w:hAnsi="Arial" w:cs="Arial"/>
          <w:i/>
          <w:sz w:val="18"/>
          <w:szCs w:val="18"/>
        </w:rPr>
        <w:t xml:space="preserve">Perawatan kehamilan. </w:t>
      </w:r>
      <w:r w:rsidR="00BA15D9" w:rsidRPr="00BA15D9">
        <w:rPr>
          <w:rStyle w:val="fullpost"/>
          <w:rFonts w:ascii="Arial" w:hAnsi="Arial" w:cs="Arial"/>
          <w:sz w:val="18"/>
          <w:szCs w:val="18"/>
        </w:rPr>
        <w:t>Jakarta: Dian Rakyat</w:t>
      </w:r>
    </w:p>
    <w:p w:rsidR="00BA15D9" w:rsidRPr="00BA15D9" w:rsidRDefault="00E65D63" w:rsidP="00BA15D9">
      <w:pPr>
        <w:tabs>
          <w:tab w:val="left" w:pos="1080"/>
        </w:tabs>
        <w:spacing w:line="240" w:lineRule="auto"/>
        <w:ind w:left="284" w:hanging="284"/>
        <w:rPr>
          <w:rStyle w:val="fullpost"/>
          <w:rFonts w:ascii="Arial" w:hAnsi="Arial" w:cs="Arial"/>
          <w:sz w:val="18"/>
          <w:szCs w:val="18"/>
        </w:rPr>
      </w:pPr>
      <w:r>
        <w:rPr>
          <w:rStyle w:val="fullpost"/>
          <w:rFonts w:ascii="Arial" w:hAnsi="Arial" w:cs="Arial"/>
          <w:sz w:val="18"/>
          <w:szCs w:val="18"/>
        </w:rPr>
        <w:t>Price., &amp; Shirley. (20</w:t>
      </w:r>
      <w:r>
        <w:rPr>
          <w:rStyle w:val="fullpost"/>
          <w:rFonts w:ascii="Arial" w:hAnsi="Arial" w:cs="Arial"/>
          <w:sz w:val="18"/>
          <w:szCs w:val="18"/>
          <w:lang w:val="en-US"/>
        </w:rPr>
        <w:t>12</w:t>
      </w:r>
      <w:r w:rsidR="00BA15D9" w:rsidRPr="00BA15D9">
        <w:rPr>
          <w:rStyle w:val="fullpost"/>
          <w:rFonts w:ascii="Arial" w:hAnsi="Arial" w:cs="Arial"/>
          <w:sz w:val="18"/>
          <w:szCs w:val="18"/>
        </w:rPr>
        <w:t xml:space="preserve">). </w:t>
      </w:r>
      <w:r w:rsidR="00BA15D9" w:rsidRPr="00BA15D9">
        <w:rPr>
          <w:rStyle w:val="fullpost"/>
          <w:rFonts w:ascii="Arial" w:hAnsi="Arial" w:cs="Arial"/>
          <w:i/>
          <w:sz w:val="18"/>
          <w:szCs w:val="18"/>
        </w:rPr>
        <w:t>Aromatherapy for health professional.</w:t>
      </w:r>
      <w:r w:rsidR="00BA15D9" w:rsidRPr="00BA15D9">
        <w:rPr>
          <w:rStyle w:val="fullpost"/>
          <w:rFonts w:ascii="Arial" w:hAnsi="Arial" w:cs="Arial"/>
          <w:sz w:val="18"/>
          <w:szCs w:val="18"/>
        </w:rPr>
        <w:t xml:space="preserve"> 3</w:t>
      </w:r>
      <w:r w:rsidR="00BA15D9" w:rsidRPr="00BA15D9">
        <w:rPr>
          <w:rStyle w:val="fullpost"/>
          <w:rFonts w:ascii="Arial" w:hAnsi="Arial" w:cs="Arial"/>
          <w:sz w:val="18"/>
          <w:szCs w:val="18"/>
          <w:vertAlign w:val="superscript"/>
        </w:rPr>
        <w:t xml:space="preserve">th </w:t>
      </w:r>
      <w:r w:rsidR="00BA15D9" w:rsidRPr="00BA15D9">
        <w:rPr>
          <w:rStyle w:val="fullpost"/>
          <w:rFonts w:ascii="Arial" w:hAnsi="Arial" w:cs="Arial"/>
          <w:sz w:val="18"/>
          <w:szCs w:val="18"/>
        </w:rPr>
        <w:t xml:space="preserve">Ed. USA: Elsevier </w:t>
      </w:r>
    </w:p>
    <w:p w:rsidR="00E65D63" w:rsidRDefault="00BA15D9" w:rsidP="00BA15D9">
      <w:pPr>
        <w:spacing w:line="240" w:lineRule="auto"/>
        <w:ind w:left="426" w:hanging="426"/>
        <w:rPr>
          <w:rFonts w:ascii="Arial" w:hAnsi="Arial" w:cs="Arial"/>
          <w:color w:val="000000"/>
          <w:sz w:val="18"/>
          <w:szCs w:val="18"/>
        </w:rPr>
      </w:pPr>
      <w:r w:rsidRPr="00BA15D9">
        <w:rPr>
          <w:rFonts w:ascii="Arial" w:hAnsi="Arial" w:cs="Arial"/>
          <w:color w:val="000000"/>
          <w:sz w:val="18"/>
          <w:szCs w:val="18"/>
        </w:rPr>
        <w:t>P</w:t>
      </w:r>
      <w:proofErr w:type="spellStart"/>
      <w:r w:rsidR="00E65D63">
        <w:rPr>
          <w:rFonts w:ascii="Arial" w:hAnsi="Arial" w:cs="Arial"/>
          <w:color w:val="000000"/>
          <w:sz w:val="18"/>
          <w:szCs w:val="18"/>
          <w:lang w:val="en-US"/>
        </w:rPr>
        <w:t>utri</w:t>
      </w:r>
      <w:proofErr w:type="spellEnd"/>
      <w:r w:rsidRPr="00BA15D9">
        <w:rPr>
          <w:rFonts w:ascii="Arial" w:hAnsi="Arial" w:cs="Arial"/>
          <w:color w:val="000000"/>
          <w:sz w:val="18"/>
          <w:szCs w:val="18"/>
        </w:rPr>
        <w:t xml:space="preserve">, R. (2002). </w:t>
      </w:r>
      <w:r w:rsidRPr="00BA15D9">
        <w:rPr>
          <w:rFonts w:ascii="Arial" w:hAnsi="Arial" w:cs="Arial"/>
          <w:i/>
          <w:color w:val="000000"/>
          <w:sz w:val="18"/>
          <w:szCs w:val="18"/>
        </w:rPr>
        <w:t>Aromaterapi: perawatan alami untuk sehat dan cantik</w:t>
      </w:r>
      <w:r w:rsidRPr="00BA15D9">
        <w:rPr>
          <w:rFonts w:ascii="Arial" w:hAnsi="Arial" w:cs="Arial"/>
          <w:color w:val="000000"/>
          <w:sz w:val="18"/>
          <w:szCs w:val="18"/>
        </w:rPr>
        <w:t>. Jakarta: Gramedia Pustaka.</w:t>
      </w:r>
    </w:p>
    <w:p w:rsidR="00BA15D9" w:rsidRPr="00BA15D9" w:rsidRDefault="00E65D63" w:rsidP="00BA15D9">
      <w:pPr>
        <w:spacing w:line="240" w:lineRule="auto"/>
        <w:ind w:left="426" w:hanging="426"/>
        <w:rPr>
          <w:rFonts w:ascii="Arial" w:hAnsi="Arial" w:cs="Arial"/>
          <w:color w:val="000000"/>
          <w:sz w:val="18"/>
          <w:szCs w:val="18"/>
        </w:rPr>
      </w:pPr>
      <w:proofErr w:type="spellStart"/>
      <w:r>
        <w:rPr>
          <w:rFonts w:ascii="Arial" w:hAnsi="Arial" w:cs="Arial"/>
          <w:color w:val="000000"/>
          <w:sz w:val="18"/>
          <w:szCs w:val="18"/>
          <w:lang w:val="en-US"/>
        </w:rPr>
        <w:t>Profil</w:t>
      </w:r>
      <w:proofErr w:type="spellEnd"/>
      <w:r>
        <w:rPr>
          <w:rFonts w:ascii="Arial" w:hAnsi="Arial" w:cs="Arial"/>
          <w:color w:val="000000"/>
          <w:sz w:val="18"/>
          <w:szCs w:val="18"/>
          <w:lang w:val="en-US"/>
        </w:rPr>
        <w:t xml:space="preserve"> RSUD </w:t>
      </w:r>
      <w:proofErr w:type="spellStart"/>
      <w:r>
        <w:rPr>
          <w:rFonts w:ascii="Arial" w:hAnsi="Arial" w:cs="Arial"/>
          <w:color w:val="000000"/>
          <w:sz w:val="18"/>
          <w:szCs w:val="18"/>
          <w:lang w:val="en-US"/>
        </w:rPr>
        <w:t>Arifin</w:t>
      </w:r>
      <w:proofErr w:type="spellEnd"/>
      <w:r>
        <w:rPr>
          <w:rFonts w:ascii="Arial" w:hAnsi="Arial" w:cs="Arial"/>
          <w:color w:val="000000"/>
          <w:sz w:val="18"/>
          <w:szCs w:val="18"/>
          <w:lang w:val="en-US"/>
        </w:rPr>
        <w:t xml:space="preserve"> </w:t>
      </w:r>
      <w:proofErr w:type="spellStart"/>
      <w:r>
        <w:rPr>
          <w:rFonts w:ascii="Arial" w:hAnsi="Arial" w:cs="Arial"/>
          <w:color w:val="000000"/>
          <w:sz w:val="18"/>
          <w:szCs w:val="18"/>
          <w:lang w:val="en-US"/>
        </w:rPr>
        <w:t>Achmad</w:t>
      </w:r>
      <w:proofErr w:type="spellEnd"/>
      <w:r>
        <w:rPr>
          <w:rFonts w:ascii="Arial" w:hAnsi="Arial" w:cs="Arial"/>
          <w:color w:val="000000"/>
          <w:sz w:val="18"/>
          <w:szCs w:val="18"/>
          <w:lang w:val="en-US"/>
        </w:rPr>
        <w:t xml:space="preserve"> (2013)</w:t>
      </w:r>
      <w:r w:rsidR="00BA15D9" w:rsidRPr="00BA15D9">
        <w:rPr>
          <w:rFonts w:ascii="Arial" w:hAnsi="Arial" w:cs="Arial"/>
          <w:color w:val="000000"/>
          <w:sz w:val="18"/>
          <w:szCs w:val="18"/>
        </w:rPr>
        <w:t xml:space="preserve"> </w:t>
      </w:r>
    </w:p>
    <w:p w:rsidR="00BA15D9" w:rsidRPr="00BA15D9" w:rsidRDefault="00BA15D9" w:rsidP="00BA15D9">
      <w:pPr>
        <w:tabs>
          <w:tab w:val="left" w:pos="1080"/>
        </w:tabs>
        <w:spacing w:line="240" w:lineRule="auto"/>
        <w:rPr>
          <w:rStyle w:val="judul"/>
          <w:rFonts w:ascii="Arial" w:hAnsi="Arial" w:cs="Arial"/>
          <w:sz w:val="18"/>
          <w:szCs w:val="18"/>
        </w:rPr>
      </w:pPr>
      <w:r>
        <w:rPr>
          <w:rFonts w:ascii="Arial" w:hAnsi="Arial" w:cs="Arial"/>
          <w:sz w:val="18"/>
          <w:szCs w:val="18"/>
        </w:rPr>
        <w:t>Sarwono Prawirohardjo. (2010</w:t>
      </w:r>
      <w:r w:rsidRPr="00BA15D9">
        <w:rPr>
          <w:rFonts w:ascii="Arial" w:hAnsi="Arial" w:cs="Arial"/>
          <w:sz w:val="18"/>
          <w:szCs w:val="18"/>
        </w:rPr>
        <w:t xml:space="preserve">). </w:t>
      </w:r>
      <w:r w:rsidRPr="00BA15D9">
        <w:rPr>
          <w:rFonts w:ascii="Arial" w:hAnsi="Arial" w:cs="Arial"/>
          <w:i/>
          <w:sz w:val="18"/>
          <w:szCs w:val="18"/>
        </w:rPr>
        <w:t xml:space="preserve"> Prosedur tetap obstetric dan ginekologi.</w:t>
      </w:r>
      <w:r w:rsidRPr="00BA15D9">
        <w:rPr>
          <w:rFonts w:ascii="Arial" w:hAnsi="Arial" w:cs="Arial"/>
          <w:sz w:val="18"/>
          <w:szCs w:val="18"/>
        </w:rPr>
        <w:t xml:space="preserve"> Jakarta: EGC</w:t>
      </w:r>
    </w:p>
    <w:p w:rsidR="00BA15D9" w:rsidRPr="00BA15D9" w:rsidRDefault="00BA15D9" w:rsidP="00BA15D9">
      <w:pPr>
        <w:spacing w:line="240" w:lineRule="auto"/>
        <w:rPr>
          <w:rStyle w:val="fullpost"/>
          <w:rFonts w:ascii="Arial" w:hAnsi="Arial" w:cs="Arial"/>
          <w:sz w:val="18"/>
          <w:szCs w:val="18"/>
        </w:rPr>
      </w:pPr>
      <w:r w:rsidRPr="00BA15D9">
        <w:rPr>
          <w:rStyle w:val="fullpost"/>
          <w:rFonts w:ascii="Arial" w:hAnsi="Arial" w:cs="Arial"/>
          <w:sz w:val="18"/>
          <w:szCs w:val="18"/>
        </w:rPr>
        <w:t xml:space="preserve">Wiknjosasrto, H. (2006). </w:t>
      </w:r>
      <w:r w:rsidRPr="00BA15D9">
        <w:rPr>
          <w:rStyle w:val="fullpost"/>
          <w:rFonts w:ascii="Arial" w:hAnsi="Arial" w:cs="Arial"/>
          <w:i/>
          <w:sz w:val="18"/>
          <w:szCs w:val="18"/>
        </w:rPr>
        <w:t xml:space="preserve">Ilmu kebidanan. </w:t>
      </w:r>
      <w:r w:rsidRPr="00BA15D9">
        <w:rPr>
          <w:rStyle w:val="fullpost"/>
          <w:rFonts w:ascii="Arial" w:hAnsi="Arial" w:cs="Arial"/>
          <w:sz w:val="18"/>
          <w:szCs w:val="18"/>
        </w:rPr>
        <w:t xml:space="preserve"> Jakarta: Yayasan Bina Pustaka</w:t>
      </w:r>
    </w:p>
    <w:p w:rsidR="00BA15D9" w:rsidRDefault="00BA15D9" w:rsidP="00BA15D9">
      <w:pPr>
        <w:rPr>
          <w:rFonts w:ascii="Times New Roman" w:hAnsi="Times New Roman" w:cs="Times New Roman"/>
          <w:sz w:val="24"/>
          <w:szCs w:val="24"/>
          <w:lang w:val="en-US"/>
        </w:rPr>
      </w:pPr>
    </w:p>
    <w:p w:rsidR="009D12A1" w:rsidRPr="001823E1" w:rsidRDefault="009D12A1" w:rsidP="00804A87">
      <w:pPr>
        <w:spacing w:line="240" w:lineRule="auto"/>
        <w:ind w:left="0" w:firstLine="0"/>
        <w:rPr>
          <w:rFonts w:ascii="Arial" w:hAnsi="Arial" w:cs="Arial"/>
          <w:b/>
          <w:sz w:val="18"/>
          <w:szCs w:val="18"/>
        </w:rPr>
      </w:pPr>
    </w:p>
    <w:sectPr w:rsidR="009D12A1" w:rsidRPr="001823E1" w:rsidSect="001C3571">
      <w:pgSz w:w="11906" w:h="16838"/>
      <w:pgMar w:top="1985" w:right="1985" w:bottom="1985" w:left="1985"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116630"/>
    <w:multiLevelType w:val="hybridMultilevel"/>
    <w:tmpl w:val="4150033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537B4AB1"/>
    <w:multiLevelType w:val="hybridMultilevel"/>
    <w:tmpl w:val="C3AAEA8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2"/>
  </w:compat>
  <w:rsids>
    <w:rsidRoot w:val="001C3571"/>
    <w:rsid w:val="00064DE5"/>
    <w:rsid w:val="0010194A"/>
    <w:rsid w:val="001213C5"/>
    <w:rsid w:val="00161F38"/>
    <w:rsid w:val="001823E1"/>
    <w:rsid w:val="001C3571"/>
    <w:rsid w:val="002611E0"/>
    <w:rsid w:val="002A6FFE"/>
    <w:rsid w:val="0031255B"/>
    <w:rsid w:val="0033616C"/>
    <w:rsid w:val="004A2366"/>
    <w:rsid w:val="005021C4"/>
    <w:rsid w:val="00527A72"/>
    <w:rsid w:val="00616290"/>
    <w:rsid w:val="006208AA"/>
    <w:rsid w:val="00663EE6"/>
    <w:rsid w:val="006F4881"/>
    <w:rsid w:val="006F7607"/>
    <w:rsid w:val="007420CF"/>
    <w:rsid w:val="00755F10"/>
    <w:rsid w:val="007955FA"/>
    <w:rsid w:val="007E59DF"/>
    <w:rsid w:val="00804A87"/>
    <w:rsid w:val="00824F9D"/>
    <w:rsid w:val="00894CB0"/>
    <w:rsid w:val="008B30F3"/>
    <w:rsid w:val="00945F74"/>
    <w:rsid w:val="00970344"/>
    <w:rsid w:val="009856D5"/>
    <w:rsid w:val="009B15B1"/>
    <w:rsid w:val="009D12A1"/>
    <w:rsid w:val="00A57FB0"/>
    <w:rsid w:val="00A67547"/>
    <w:rsid w:val="00A80EAA"/>
    <w:rsid w:val="00B628DB"/>
    <w:rsid w:val="00B647A4"/>
    <w:rsid w:val="00B662AB"/>
    <w:rsid w:val="00BA0DC8"/>
    <w:rsid w:val="00BA15D9"/>
    <w:rsid w:val="00BF2BAE"/>
    <w:rsid w:val="00C012A4"/>
    <w:rsid w:val="00C174AB"/>
    <w:rsid w:val="00C85544"/>
    <w:rsid w:val="00D07864"/>
    <w:rsid w:val="00DC5DE1"/>
    <w:rsid w:val="00DF2488"/>
    <w:rsid w:val="00E17747"/>
    <w:rsid w:val="00E17EF4"/>
    <w:rsid w:val="00E36647"/>
    <w:rsid w:val="00E5727A"/>
    <w:rsid w:val="00E65D63"/>
    <w:rsid w:val="00EC6C94"/>
    <w:rsid w:val="00EF222A"/>
    <w:rsid w:val="00F26FB8"/>
    <w:rsid w:val="00F82626"/>
    <w:rsid w:val="00FB261F"/>
    <w:rsid w:val="00FC66CF"/>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9446D"/>
  <w15:docId w15:val="{D3B878EF-4F56-4D10-9C2C-0E72CCBF4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C3571"/>
    <w:pPr>
      <w:spacing w:after="0" w:line="360" w:lineRule="auto"/>
      <w:ind w:left="357" w:right="17" w:hanging="357"/>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ps">
    <w:name w:val="hps"/>
    <w:basedOn w:val="DefaultParagraphFont"/>
    <w:rsid w:val="001C3571"/>
  </w:style>
  <w:style w:type="paragraph" w:styleId="ListParagraph">
    <w:name w:val="List Paragraph"/>
    <w:aliases w:val="PARAGRAPH"/>
    <w:basedOn w:val="Normal"/>
    <w:link w:val="ListParagraphChar"/>
    <w:uiPriority w:val="34"/>
    <w:qFormat/>
    <w:rsid w:val="002611E0"/>
    <w:pPr>
      <w:ind w:left="720"/>
      <w:contextualSpacing/>
    </w:pPr>
  </w:style>
  <w:style w:type="table" w:styleId="TableGrid">
    <w:name w:val="Table Grid"/>
    <w:basedOn w:val="TableNormal"/>
    <w:uiPriority w:val="59"/>
    <w:rsid w:val="00E3664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17EF4"/>
    <w:rPr>
      <w:color w:val="0000FF" w:themeColor="hyperlink"/>
      <w:u w:val="single"/>
    </w:rPr>
  </w:style>
  <w:style w:type="paragraph" w:customStyle="1" w:styleId="Default">
    <w:name w:val="Default"/>
    <w:rsid w:val="00E17EF4"/>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styleId="NormalWeb">
    <w:name w:val="Normal (Web)"/>
    <w:basedOn w:val="Normal"/>
    <w:uiPriority w:val="99"/>
    <w:unhideWhenUsed/>
    <w:rsid w:val="00E17EF4"/>
    <w:pPr>
      <w:spacing w:before="100" w:beforeAutospacing="1" w:after="100" w:afterAutospacing="1" w:line="240" w:lineRule="auto"/>
      <w:ind w:left="0" w:right="0" w:firstLine="0"/>
      <w:jc w:val="left"/>
    </w:pPr>
    <w:rPr>
      <w:rFonts w:ascii="Times New Roman" w:eastAsia="Times New Roman" w:hAnsi="Times New Roman" w:cs="Times New Roman"/>
      <w:sz w:val="24"/>
      <w:szCs w:val="24"/>
      <w:lang w:val="en-US"/>
    </w:rPr>
  </w:style>
  <w:style w:type="character" w:customStyle="1" w:styleId="ListParagraphChar">
    <w:name w:val="List Paragraph Char"/>
    <w:aliases w:val="PARAGRAPH Char"/>
    <w:link w:val="ListParagraph"/>
    <w:uiPriority w:val="34"/>
    <w:locked/>
    <w:rsid w:val="00BF2BAE"/>
  </w:style>
  <w:style w:type="character" w:customStyle="1" w:styleId="fullpost">
    <w:name w:val="fullpost"/>
    <w:basedOn w:val="DefaultParagraphFont"/>
    <w:rsid w:val="00BA15D9"/>
  </w:style>
  <w:style w:type="character" w:customStyle="1" w:styleId="judul">
    <w:name w:val="judul"/>
    <w:basedOn w:val="DefaultParagraphFont"/>
    <w:rsid w:val="00BA15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B75ADF-C8A0-44A9-AF81-D723136FCF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271</TotalTime>
  <Pages>3</Pages>
  <Words>1442</Words>
  <Characters>8220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Candra Widya SastraWijaya</cp:lastModifiedBy>
  <cp:revision>21</cp:revision>
  <dcterms:created xsi:type="dcterms:W3CDTF">2016-03-31T05:24:00Z</dcterms:created>
  <dcterms:modified xsi:type="dcterms:W3CDTF">2018-03-20T03:40:00Z</dcterms:modified>
</cp:coreProperties>
</file>